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9E7" w:rsidRPr="00DE3397" w:rsidRDefault="007659E7" w:rsidP="009C7E35">
      <w:pPr>
        <w:spacing w:line="360" w:lineRule="auto"/>
        <w:jc w:val="both"/>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Aprobat</w:t>
      </w:r>
    </w:p>
    <w:p w:rsidR="007659E7" w:rsidRPr="00DE3397" w:rsidRDefault="007659E7" w:rsidP="009C7E35">
      <w:pPr>
        <w:spacing w:line="360" w:lineRule="auto"/>
        <w:jc w:val="both"/>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Primar al municipiului Oradea</w:t>
      </w:r>
    </w:p>
    <w:p w:rsidR="007659E7" w:rsidRPr="00DE3397" w:rsidRDefault="007659E7" w:rsidP="009C7E35">
      <w:pPr>
        <w:spacing w:line="360" w:lineRule="auto"/>
        <w:jc w:val="both"/>
        <w:rPr>
          <w:rFonts w:ascii="Arial Narrow" w:hAnsi="Arial Narrow"/>
          <w:b/>
          <w:color w:val="FFFFFF" w:themeColor="background1"/>
          <w:lang w:val="ro-RO"/>
        </w:rPr>
      </w:pP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r>
      <w:r w:rsidRPr="00DE3397">
        <w:rPr>
          <w:rFonts w:ascii="Arial Narrow" w:hAnsi="Arial Narrow"/>
          <w:b/>
          <w:color w:val="FFFFFF" w:themeColor="background1"/>
          <w:lang w:val="ro-RO"/>
        </w:rPr>
        <w:tab/>
        <w:t>Ilie Bolojan</w:t>
      </w:r>
    </w:p>
    <w:p w:rsidR="007659E7" w:rsidRPr="009D70DF" w:rsidRDefault="007659E7" w:rsidP="009C7E35">
      <w:pPr>
        <w:spacing w:line="360" w:lineRule="auto"/>
        <w:jc w:val="both"/>
        <w:rPr>
          <w:rFonts w:ascii="Arial Narrow" w:hAnsi="Arial Narrow"/>
          <w:b/>
          <w:color w:val="1F4E79" w:themeColor="accent1" w:themeShade="80"/>
          <w:lang w:val="ro-RO"/>
        </w:rPr>
      </w:pPr>
    </w:p>
    <w:p w:rsidR="007659E7" w:rsidRPr="009D70DF" w:rsidRDefault="007659E7" w:rsidP="009C7E35">
      <w:pPr>
        <w:spacing w:line="360" w:lineRule="auto"/>
        <w:jc w:val="both"/>
        <w:rPr>
          <w:rFonts w:ascii="Arial Narrow" w:hAnsi="Arial Narrow"/>
          <w:b/>
          <w:color w:val="1F4E79" w:themeColor="accent1" w:themeShade="80"/>
          <w:lang w:val="ro-RO"/>
        </w:rPr>
      </w:pPr>
    </w:p>
    <w:p w:rsidR="007659E7" w:rsidRPr="009D70DF" w:rsidRDefault="007659E7" w:rsidP="009C7E35">
      <w:pPr>
        <w:spacing w:line="360" w:lineRule="auto"/>
        <w:jc w:val="both"/>
        <w:rPr>
          <w:rFonts w:ascii="Arial Narrow" w:hAnsi="Arial Narrow"/>
          <w:b/>
          <w:color w:val="1F4E79" w:themeColor="accent1" w:themeShade="80"/>
          <w:lang w:val="ro-RO"/>
        </w:rPr>
      </w:pPr>
    </w:p>
    <w:p w:rsidR="007659E7" w:rsidRPr="009D70DF" w:rsidRDefault="007659E7" w:rsidP="009C7E35">
      <w:pPr>
        <w:spacing w:line="360" w:lineRule="auto"/>
        <w:jc w:val="both"/>
        <w:rPr>
          <w:rFonts w:ascii="Arial Narrow" w:hAnsi="Arial Narrow"/>
          <w:b/>
          <w:color w:val="1F4E79" w:themeColor="accent1" w:themeShade="80"/>
          <w:lang w:val="ro-RO"/>
        </w:rPr>
      </w:pPr>
    </w:p>
    <w:p w:rsidR="007659E7" w:rsidRPr="009D70DF" w:rsidRDefault="007659E7" w:rsidP="009C7E35">
      <w:pPr>
        <w:spacing w:line="360" w:lineRule="auto"/>
        <w:jc w:val="both"/>
        <w:rPr>
          <w:rFonts w:ascii="Arial Narrow" w:hAnsi="Arial Narrow"/>
          <w:b/>
          <w:color w:val="1F4E79" w:themeColor="accent1" w:themeShade="80"/>
          <w:lang w:val="ro-RO"/>
        </w:rPr>
      </w:pPr>
      <w:r w:rsidRPr="009D70DF">
        <w:rPr>
          <w:rFonts w:ascii="Arial Narrow" w:hAnsi="Arial Narrow"/>
          <w:b/>
          <w:color w:val="1F4E79" w:themeColor="accent1" w:themeShade="80"/>
          <w:lang w:val="ro-RO"/>
        </w:rPr>
        <w:t>PROGRAM</w:t>
      </w:r>
    </w:p>
    <w:p w:rsidR="007659E7" w:rsidRPr="009D70DF" w:rsidRDefault="007659E7" w:rsidP="009C7E35">
      <w:pPr>
        <w:spacing w:line="360" w:lineRule="auto"/>
        <w:jc w:val="both"/>
        <w:rPr>
          <w:rFonts w:ascii="Arial Narrow" w:hAnsi="Arial Narrow"/>
          <w:b/>
          <w:color w:val="1F4E79" w:themeColor="accent1" w:themeShade="80"/>
          <w:lang w:val="ro-RO"/>
        </w:rPr>
      </w:pPr>
      <w:r w:rsidRPr="009D70DF">
        <w:rPr>
          <w:rFonts w:ascii="Arial Narrow" w:hAnsi="Arial Narrow"/>
          <w:b/>
          <w:color w:val="1F4E79" w:themeColor="accent1" w:themeShade="80"/>
          <w:lang w:val="ro-RO"/>
        </w:rPr>
        <w:t>TOAMNA ORĂDEANĂ 2015</w:t>
      </w:r>
    </w:p>
    <w:p w:rsidR="007659E7" w:rsidRPr="009D70DF" w:rsidRDefault="007659E7" w:rsidP="009C7E35">
      <w:pPr>
        <w:spacing w:line="360" w:lineRule="auto"/>
        <w:jc w:val="both"/>
        <w:rPr>
          <w:rFonts w:ascii="Arial Narrow" w:hAnsi="Arial Narrow"/>
          <w:lang w:val="ro-RO"/>
        </w:rPr>
      </w:pPr>
    </w:p>
    <w:p w:rsidR="00AC4687" w:rsidRPr="009D70DF" w:rsidRDefault="00AC4687" w:rsidP="009C7E35">
      <w:pPr>
        <w:spacing w:line="360" w:lineRule="auto"/>
        <w:jc w:val="both"/>
        <w:rPr>
          <w:rFonts w:ascii="Arial Narrow" w:hAnsi="Arial Narrow"/>
          <w:lang w:val="ro-RO"/>
        </w:rPr>
      </w:pPr>
    </w:p>
    <w:p w:rsidR="00AC4687" w:rsidRPr="009D70DF" w:rsidRDefault="00AC468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FFFFFF" w:themeColor="background1"/>
          <w:lang w:val="ro-RO"/>
        </w:rPr>
      </w:pPr>
      <w:r w:rsidRPr="009D70DF">
        <w:rPr>
          <w:rFonts w:ascii="Arial Narrow" w:hAnsi="Arial Narrow"/>
          <w:b/>
          <w:color w:val="FFFFFF" w:themeColor="background1"/>
          <w:highlight w:val="darkBlue"/>
          <w:lang w:val="ro-RO"/>
        </w:rPr>
        <w:t>I. Perioada de desfăşurare şi locaţia pentru Toamna Orădeană 2015:</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2 Octombrie 2015 – 12 Octombrie 2015 - Municipiul Oradea - Cetatea Oradea (în incinta Cetății Oradea) şi diverse alte locaţii, aşa cum sunt ele menţionate mai jos:</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FFFFFF" w:themeColor="background1"/>
          <w:lang w:val="ro-RO"/>
        </w:rPr>
      </w:pPr>
      <w:r w:rsidRPr="009D70DF">
        <w:rPr>
          <w:rFonts w:ascii="Arial Narrow" w:hAnsi="Arial Narrow"/>
          <w:b/>
          <w:color w:val="FFFFFF" w:themeColor="background1"/>
          <w:highlight w:val="darkBlue"/>
          <w:lang w:val="ro-RO"/>
        </w:rPr>
        <w:t>II. Detalierea manifestărilor din cadrul Toamnei Orădene 2015:</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Vineri 2 octombrie 2015 – Deschiderea Toamnei Orădene 2015</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 Corp </w:t>
      </w:r>
      <w:r w:rsidR="006B4627" w:rsidRPr="009D70DF">
        <w:rPr>
          <w:rFonts w:ascii="Arial Narrow" w:hAnsi="Arial Narrow"/>
          <w:i/>
          <w:lang w:val="ro-RO"/>
        </w:rPr>
        <w:t>C</w:t>
      </w:r>
      <w:r w:rsidRPr="009D70DF">
        <w:rPr>
          <w:rFonts w:ascii="Arial Narrow" w:hAnsi="Arial Narrow"/>
          <w:i/>
          <w:lang w:val="ro-RO"/>
        </w:rPr>
        <w:t xml:space="preserve"> (sălile </w:t>
      </w:r>
      <w:r w:rsidR="006B4627" w:rsidRPr="009D70DF">
        <w:rPr>
          <w:rFonts w:ascii="Arial Narrow" w:hAnsi="Arial Narrow"/>
          <w:i/>
          <w:lang w:val="ro-RO"/>
        </w:rPr>
        <w:t>Galeriei de Artă)</w:t>
      </w:r>
      <w:r w:rsidRPr="009D70DF">
        <w:rPr>
          <w:rFonts w:ascii="Arial Narrow" w:hAnsi="Arial Narrow"/>
          <w:i/>
          <w:lang w:val="ro-RO"/>
        </w:rPr>
        <w:t xml:space="preserve"> (acces liber)</w:t>
      </w:r>
    </w:p>
    <w:p w:rsidR="007659E7" w:rsidRPr="009D70DF" w:rsidRDefault="007659E7" w:rsidP="009C7E35">
      <w:pPr>
        <w:spacing w:line="360" w:lineRule="auto"/>
        <w:ind w:firstLine="360"/>
        <w:jc w:val="both"/>
        <w:rPr>
          <w:rFonts w:ascii="Arial Narrow" w:hAnsi="Arial Narrow"/>
          <w:lang w:val="ro-RO"/>
        </w:rPr>
      </w:pPr>
      <w:r w:rsidRPr="009D70DF">
        <w:rPr>
          <w:rFonts w:ascii="Arial Narrow" w:hAnsi="Arial Narrow"/>
          <w:lang w:val="ro-RO"/>
        </w:rPr>
        <w:tab/>
        <w:t>- ora 1</w:t>
      </w:r>
      <w:r w:rsidR="006B4627" w:rsidRPr="009D70DF">
        <w:rPr>
          <w:rFonts w:ascii="Arial Narrow" w:hAnsi="Arial Narrow"/>
          <w:lang w:val="ro-RO"/>
        </w:rPr>
        <w:t>6</w:t>
      </w:r>
      <w:r w:rsidRPr="009D70DF">
        <w:rPr>
          <w:rFonts w:ascii="Arial Narrow" w:hAnsi="Arial Narrow"/>
          <w:vertAlign w:val="superscript"/>
          <w:lang w:val="ro-RO"/>
        </w:rPr>
        <w:t>00</w:t>
      </w:r>
      <w:r w:rsidRPr="009D70DF">
        <w:rPr>
          <w:rFonts w:ascii="Arial Narrow" w:hAnsi="Arial Narrow"/>
          <w:lang w:val="ro-RO"/>
        </w:rPr>
        <w:t xml:space="preserve"> – Vernisajul expoziției de desene ale copiilor despre Cetatea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 </w:t>
      </w:r>
      <w:r w:rsidR="006B4627" w:rsidRPr="009D70DF">
        <w:rPr>
          <w:rFonts w:ascii="Arial Narrow" w:hAnsi="Arial Narrow"/>
          <w:i/>
          <w:lang w:val="ro-RO"/>
        </w:rPr>
        <w:t>Corp C (sălile Galeriei de Artă</w:t>
      </w:r>
      <w:r w:rsidR="006457E4" w:rsidRPr="009D70DF">
        <w:rPr>
          <w:rFonts w:ascii="Arial Narrow" w:hAnsi="Arial Narrow"/>
          <w:i/>
          <w:lang w:val="ro-RO"/>
        </w:rPr>
        <w:t>)</w:t>
      </w:r>
      <w:r w:rsidR="006B4627" w:rsidRPr="009D70DF">
        <w:rPr>
          <w:rFonts w:ascii="Arial Narrow" w:hAnsi="Arial Narrow"/>
          <w:i/>
          <w:lang w:val="ro-RO"/>
        </w:rPr>
        <w:t xml:space="preserve"> </w:t>
      </w:r>
      <w:r w:rsidRPr="009D70DF">
        <w:rPr>
          <w:rFonts w:ascii="Arial Narrow" w:hAnsi="Arial Narrow"/>
          <w:i/>
          <w:lang w:val="ro-RO"/>
        </w:rPr>
        <w:t>(acces liber)</w:t>
      </w:r>
    </w:p>
    <w:p w:rsidR="007659E7" w:rsidRPr="009D70DF" w:rsidRDefault="007659E7" w:rsidP="009C7E35">
      <w:pPr>
        <w:spacing w:line="360" w:lineRule="auto"/>
        <w:ind w:firstLine="360"/>
        <w:jc w:val="both"/>
        <w:rPr>
          <w:rFonts w:ascii="Arial Narrow" w:hAnsi="Arial Narrow"/>
          <w:lang w:val="ro-RO"/>
        </w:rPr>
      </w:pPr>
      <w:r w:rsidRPr="009D70DF">
        <w:rPr>
          <w:rFonts w:ascii="Arial Narrow" w:hAnsi="Arial Narrow"/>
          <w:lang w:val="ro-RO"/>
        </w:rPr>
        <w:tab/>
        <w:t>- ora 1</w:t>
      </w:r>
      <w:r w:rsidR="006B4627" w:rsidRPr="009D70DF">
        <w:rPr>
          <w:rFonts w:ascii="Arial Narrow" w:hAnsi="Arial Narrow"/>
          <w:lang w:val="ro-RO"/>
        </w:rPr>
        <w:t>6</w:t>
      </w:r>
      <w:r w:rsidRPr="009D70DF">
        <w:rPr>
          <w:rFonts w:ascii="Arial Narrow" w:hAnsi="Arial Narrow"/>
          <w:vertAlign w:val="superscript"/>
          <w:lang w:val="ro-RO"/>
        </w:rPr>
        <w:t>30</w:t>
      </w:r>
      <w:r w:rsidRPr="009D70DF">
        <w:rPr>
          <w:rFonts w:ascii="Arial Narrow" w:hAnsi="Arial Narrow"/>
          <w:lang w:val="ro-RO"/>
        </w:rPr>
        <w:t xml:space="preserve"> – </w:t>
      </w:r>
      <w:r w:rsidR="006457E4" w:rsidRPr="009D70DF">
        <w:rPr>
          <w:rFonts w:ascii="Arial Narrow" w:hAnsi="Arial Narrow"/>
          <w:lang w:val="ro-RO"/>
        </w:rPr>
        <w:t xml:space="preserve">Vernisajul expoziției </w:t>
      </w:r>
      <w:r w:rsidR="00131F15" w:rsidRPr="009D70DF">
        <w:rPr>
          <w:rFonts w:ascii="Arial Narrow" w:hAnsi="Arial Narrow"/>
          <w:b/>
          <w:lang w:val="ro-RO"/>
        </w:rPr>
        <w:t>„</w:t>
      </w:r>
      <w:r w:rsidR="006457E4" w:rsidRPr="009D70DF">
        <w:rPr>
          <w:rFonts w:ascii="Arial Narrow" w:hAnsi="Arial Narrow"/>
          <w:b/>
          <w:lang w:val="ro-RO"/>
        </w:rPr>
        <w:t>Oradea în Carte Poștală Veche</w:t>
      </w:r>
      <w:r w:rsidR="00131F15" w:rsidRPr="009D70DF">
        <w:rPr>
          <w:rFonts w:ascii="Arial Narrow" w:hAnsi="Arial Narrow"/>
          <w:b/>
          <w:lang w:val="ro-RO"/>
        </w:rPr>
        <w:t>”</w:t>
      </w:r>
    </w:p>
    <w:p w:rsidR="00131F15"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 Corp </w:t>
      </w:r>
      <w:r w:rsidR="006B4627" w:rsidRPr="009D70DF">
        <w:rPr>
          <w:rFonts w:ascii="Arial Narrow" w:hAnsi="Arial Narrow"/>
          <w:i/>
          <w:lang w:val="ro-RO"/>
        </w:rPr>
        <w:t>A</w:t>
      </w:r>
      <w:r w:rsidRPr="009D70DF">
        <w:rPr>
          <w:rFonts w:ascii="Arial Narrow" w:hAnsi="Arial Narrow"/>
          <w:i/>
          <w:lang w:val="ro-RO"/>
        </w:rPr>
        <w:t xml:space="preserve"> (Sala </w:t>
      </w:r>
      <w:r w:rsidR="006B4627" w:rsidRPr="009D70DF">
        <w:rPr>
          <w:rFonts w:ascii="Arial Narrow" w:hAnsi="Arial Narrow"/>
          <w:i/>
          <w:lang w:val="ro-RO"/>
        </w:rPr>
        <w:t>cu Grifoni</w:t>
      </w:r>
      <w:r w:rsidRPr="009D70DF">
        <w:rPr>
          <w:rFonts w:ascii="Arial Narrow" w:hAnsi="Arial Narrow"/>
          <w:i/>
          <w:lang w:val="ro-RO"/>
        </w:rPr>
        <w:t>) (acces liber)</w:t>
      </w:r>
    </w:p>
    <w:p w:rsidR="00131F15" w:rsidRPr="009D70DF" w:rsidRDefault="007659E7" w:rsidP="009C7E35">
      <w:pPr>
        <w:spacing w:line="360" w:lineRule="auto"/>
        <w:ind w:firstLine="360"/>
        <w:jc w:val="both"/>
        <w:rPr>
          <w:rFonts w:ascii="Arial Narrow" w:hAnsi="Arial Narrow"/>
          <w:lang w:val="ro-RO"/>
        </w:rPr>
      </w:pPr>
      <w:r w:rsidRPr="009D70DF">
        <w:rPr>
          <w:rFonts w:ascii="Arial Narrow" w:hAnsi="Arial Narrow"/>
          <w:lang w:val="ro-RO"/>
        </w:rPr>
        <w:tab/>
        <w:t>- ora 1</w:t>
      </w:r>
      <w:r w:rsidR="006457E4" w:rsidRPr="009D70DF">
        <w:rPr>
          <w:rFonts w:ascii="Arial Narrow" w:hAnsi="Arial Narrow"/>
          <w:lang w:val="ro-RO"/>
        </w:rPr>
        <w:t>7</w:t>
      </w:r>
      <w:r w:rsidRPr="009D70DF">
        <w:rPr>
          <w:rFonts w:ascii="Arial Narrow" w:hAnsi="Arial Narrow"/>
          <w:vertAlign w:val="superscript"/>
          <w:lang w:val="ro-RO"/>
        </w:rPr>
        <w:t>00</w:t>
      </w:r>
      <w:r w:rsidRPr="009D70DF">
        <w:rPr>
          <w:rFonts w:ascii="Arial Narrow" w:hAnsi="Arial Narrow"/>
          <w:lang w:val="ro-RO"/>
        </w:rPr>
        <w:t xml:space="preserve"> – Vernisajul expoziției </w:t>
      </w:r>
      <w:r w:rsidR="00131F15"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Parada de prezentare şi deschidere oficială a Toamnei Orădene 2015</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15</w:t>
      </w:r>
      <w:r w:rsidRPr="009D70DF">
        <w:rPr>
          <w:rFonts w:ascii="Arial Narrow" w:hAnsi="Arial Narrow"/>
          <w:lang w:val="ro-RO"/>
        </w:rPr>
        <w:t xml:space="preserve"> – Parada de prezentare şi deschidere oficială a manifestărilor din cadrul Serbărilor Cetății - Toamna Orădeană 2015, pe traseul Platoul din fața Teatrului Regina Maria – </w:t>
      </w:r>
      <w:r w:rsidRPr="009D70DF">
        <w:rPr>
          <w:rFonts w:ascii="Arial Narrow" w:hAnsi="Arial Narrow"/>
          <w:shd w:val="clear" w:color="auto" w:fill="FFFFFF"/>
          <w:lang w:val="ro-RO"/>
        </w:rPr>
        <w:t>Strada Republicii (</w:t>
      </w:r>
      <w:r w:rsidRPr="009D70DF">
        <w:rPr>
          <w:rFonts w:ascii="Arial Narrow" w:hAnsi="Arial Narrow"/>
          <w:lang w:val="ro-RO"/>
        </w:rPr>
        <w:t xml:space="preserve">Pietonală) – Magazinul Crişul – Bd. Magheru – </w:t>
      </w:r>
      <w:r w:rsidR="00FE7DF0" w:rsidRPr="009D70DF">
        <w:rPr>
          <w:rFonts w:ascii="Arial Narrow" w:hAnsi="Arial Narrow"/>
          <w:lang w:val="ro-RO"/>
        </w:rPr>
        <w:t>TurboGirație -</w:t>
      </w:r>
      <w:r w:rsidRPr="009D70DF">
        <w:rPr>
          <w:rFonts w:ascii="Arial Narrow" w:hAnsi="Arial Narrow"/>
          <w:lang w:val="ro-RO"/>
        </w:rPr>
        <w:t xml:space="preserve"> Cetatea Oradea</w:t>
      </w:r>
      <w:r w:rsidR="00FE7DF0" w:rsidRPr="009D70DF">
        <w:rPr>
          <w:rFonts w:ascii="Arial Narrow" w:hAnsi="Arial Narrow"/>
          <w:lang w:val="ro-RO"/>
        </w:rPr>
        <w:t xml:space="preserve"> (intrarea se va face pe podul </w:t>
      </w:r>
      <w:r w:rsidR="00894A32" w:rsidRPr="009D70DF">
        <w:rPr>
          <w:rFonts w:ascii="Arial Narrow" w:hAnsi="Arial Narrow"/>
          <w:lang w:val="ro-RO"/>
        </w:rPr>
        <w:t xml:space="preserve">de lemn </w:t>
      </w:r>
      <w:r w:rsidR="00FE7DF0" w:rsidRPr="009D70DF">
        <w:rPr>
          <w:rFonts w:ascii="Arial Narrow" w:hAnsi="Arial Narrow"/>
          <w:lang w:val="ro-RO"/>
        </w:rPr>
        <w:t>din spatele C</w:t>
      </w:r>
      <w:r w:rsidR="00894A32" w:rsidRPr="009D70DF">
        <w:rPr>
          <w:rFonts w:ascii="Arial Narrow" w:hAnsi="Arial Narrow"/>
          <w:lang w:val="ro-RO"/>
        </w:rPr>
        <w:t>a</w:t>
      </w:r>
      <w:r w:rsidR="00FE7DF0" w:rsidRPr="009D70DF">
        <w:rPr>
          <w:rFonts w:ascii="Arial Narrow" w:hAnsi="Arial Narrow"/>
          <w:lang w:val="ro-RO"/>
        </w:rPr>
        <w:t>tedralei Ortodoxe)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Deschiderea taberelor medievale și a atelierelor meșteșugărești</w:t>
      </w:r>
      <w:r w:rsidR="00894A32" w:rsidRPr="009D70DF">
        <w:rPr>
          <w:rFonts w:ascii="Arial Narrow" w:hAnsi="Arial Narrow"/>
          <w:i/>
          <w:lang w:val="ro-RO"/>
        </w:rPr>
        <w:t xml:space="preserve"> (</w:t>
      </w:r>
      <w:r w:rsidR="00894A32" w:rsidRPr="009D70DF">
        <w:rPr>
          <w:rFonts w:ascii="Arial Narrow" w:hAnsi="Arial Narrow"/>
          <w:b/>
          <w:i/>
          <w:lang w:val="ro-RO"/>
        </w:rPr>
        <w:t xml:space="preserve">Asociația </w:t>
      </w:r>
      <w:r w:rsidR="00AD4785" w:rsidRPr="009D70DF">
        <w:rPr>
          <w:rFonts w:ascii="Arial Narrow" w:hAnsi="Arial Narrow"/>
          <w:b/>
          <w:i/>
          <w:lang w:val="ro-RO"/>
        </w:rPr>
        <w:t>Paladinii de Terra Medies și Grupul de reconstituire istorică Terra Ultrasilvana</w:t>
      </w:r>
      <w:r w:rsidR="00894A32"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jc w:val="both"/>
        <w:rPr>
          <w:rFonts w:ascii="Arial Narrow" w:hAnsi="Arial Narrow"/>
          <w:b/>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teatru pentru copii susținut de </w:t>
      </w:r>
      <w:r w:rsidRPr="009D70DF">
        <w:rPr>
          <w:rFonts w:ascii="Arial Narrow" w:hAnsi="Arial Narrow"/>
          <w:b/>
          <w:lang w:val="ro-RO"/>
        </w:rPr>
        <w:t>Trupa LILlIPUT a Teatrul Szigligeti Oradea</w:t>
      </w:r>
      <w:r w:rsidR="00AC4687" w:rsidRPr="009D70DF">
        <w:rPr>
          <w:rFonts w:ascii="Arial Narrow" w:hAnsi="Arial Narrow"/>
          <w:lang w:val="ro-RO"/>
        </w:rPr>
        <w:t>, în limba maghiară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Platoul din fața Bastionului Bethlen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teatru </w:t>
      </w:r>
      <w:r w:rsidR="00AC4687" w:rsidRPr="009D70DF">
        <w:rPr>
          <w:rFonts w:ascii="Arial Narrow" w:hAnsi="Arial Narrow"/>
          <w:b/>
          <w:lang w:val="ro-RO"/>
        </w:rPr>
        <w:t>„</w:t>
      </w:r>
      <w:r w:rsidRPr="009D70DF">
        <w:rPr>
          <w:rFonts w:ascii="Arial Narrow" w:hAnsi="Arial Narrow"/>
          <w:b/>
          <w:lang w:val="ro-RO"/>
        </w:rPr>
        <w:t>TAT</w:t>
      </w:r>
      <w:r w:rsidR="00AC4687" w:rsidRPr="009D70DF">
        <w:rPr>
          <w:rFonts w:ascii="Arial Narrow" w:hAnsi="Arial Narrow"/>
          <w:b/>
          <w:lang w:val="ro-RO"/>
        </w:rPr>
        <w:t>Ă</w:t>
      </w:r>
      <w:r w:rsidRPr="009D70DF">
        <w:rPr>
          <w:rFonts w:ascii="Arial Narrow" w:hAnsi="Arial Narrow"/>
          <w:b/>
          <w:lang w:val="ro-RO"/>
        </w:rPr>
        <w:t>L FANTOM</w:t>
      </w:r>
      <w:r w:rsidR="00AC4687" w:rsidRPr="009D70DF">
        <w:rPr>
          <w:rFonts w:ascii="Arial Narrow" w:hAnsi="Arial Narrow"/>
          <w:b/>
          <w:lang w:val="ro-RO"/>
        </w:rPr>
        <w:t>Ă”</w:t>
      </w:r>
      <w:r w:rsidRPr="009D70DF">
        <w:rPr>
          <w:rFonts w:ascii="Arial Narrow" w:hAnsi="Arial Narrow"/>
          <w:lang w:val="ro-RO"/>
        </w:rPr>
        <w:t xml:space="preserve"> - commedia dell arte – în limba română susținut de </w:t>
      </w:r>
      <w:r w:rsidRPr="009D70DF">
        <w:rPr>
          <w:rFonts w:ascii="Arial Narrow" w:hAnsi="Arial Narrow"/>
          <w:b/>
          <w:lang w:val="ro-RO"/>
        </w:rPr>
        <w:t>Compania de Teatru SKEPSIS Alba Iulia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w:t>
      </w:r>
      <w:r w:rsidR="00AC4687" w:rsidRPr="009D70DF">
        <w:rPr>
          <w:rFonts w:ascii="Arial Narrow" w:hAnsi="Arial Narrow"/>
          <w:b/>
          <w:lang w:val="ro-RO"/>
        </w:rPr>
        <w:t>„PEREGRINATIO”</w:t>
      </w:r>
      <w:r w:rsidR="00AC4687" w:rsidRPr="009D70DF">
        <w:rPr>
          <w:rFonts w:ascii="Arial Narrow" w:hAnsi="Arial Narrow"/>
          <w:lang w:val="ro-RO"/>
        </w:rPr>
        <w:t xml:space="preserve"> </w:t>
      </w:r>
      <w:r w:rsidRPr="009D70DF">
        <w:rPr>
          <w:rFonts w:ascii="Arial Narrow" w:hAnsi="Arial Narrow"/>
          <w:lang w:val="ro-RO"/>
        </w:rPr>
        <w:t xml:space="preserve">de muzică medievală din secolele XIII – XVII, susținut de </w:t>
      </w:r>
      <w:r w:rsidRPr="009D70DF">
        <w:rPr>
          <w:rFonts w:ascii="Arial Narrow" w:hAnsi="Arial Narrow"/>
          <w:b/>
          <w:lang w:val="ro-RO"/>
        </w:rPr>
        <w:t>Trupa TRUVERII</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susținut de </w:t>
      </w:r>
      <w:r w:rsidRPr="009D70DF">
        <w:rPr>
          <w:rFonts w:ascii="Arial Narrow" w:hAnsi="Arial Narrow"/>
          <w:b/>
          <w:lang w:val="ro-RO"/>
        </w:rPr>
        <w:t>BORDO SARKANY</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lastRenderedPageBreak/>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susținut </w:t>
      </w:r>
      <w:r w:rsidRPr="009D70DF">
        <w:rPr>
          <w:rFonts w:ascii="Arial Narrow" w:hAnsi="Arial Narrow"/>
          <w:b/>
          <w:lang w:val="ro-RO"/>
        </w:rPr>
        <w:t>N.O.R.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30</w:t>
      </w:r>
      <w:r w:rsidRPr="009D70DF">
        <w:rPr>
          <w:rFonts w:ascii="Arial Narrow" w:hAnsi="Arial Narrow"/>
          <w:lang w:val="ro-RO"/>
        </w:rPr>
        <w:t xml:space="preserve"> – Spectacol de </w:t>
      </w:r>
      <w:r w:rsidRPr="009D70DF">
        <w:rPr>
          <w:rFonts w:ascii="Arial Narrow" w:hAnsi="Arial Narrow"/>
          <w:b/>
          <w:lang w:val="ro-RO"/>
        </w:rPr>
        <w:t>proiecție 3D</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45</w:t>
      </w:r>
      <w:r w:rsidRPr="009D70DF">
        <w:rPr>
          <w:rFonts w:ascii="Arial Narrow" w:hAnsi="Arial Narrow"/>
          <w:lang w:val="ro-RO"/>
        </w:rPr>
        <w:t xml:space="preserve"> – Concert în aer liber susţinut de </w:t>
      </w:r>
      <w:r w:rsidRPr="009D70DF">
        <w:rPr>
          <w:rFonts w:ascii="Arial Narrow" w:hAnsi="Arial Narrow"/>
          <w:b/>
          <w:lang w:val="ro-RO"/>
        </w:rPr>
        <w:t>CELELALTE CUVINTE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22</w:t>
      </w:r>
      <w:r w:rsidRPr="009D70DF">
        <w:rPr>
          <w:rFonts w:ascii="Arial Narrow" w:hAnsi="Arial Narrow"/>
          <w:vertAlign w:val="superscript"/>
          <w:lang w:val="ro-RO"/>
        </w:rPr>
        <w:t>50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EB1967">
        <w:rPr>
          <w:rFonts w:ascii="Arial Narrow" w:hAnsi="Arial Narrow"/>
          <w:b/>
          <w:lang w:val="ro-RO"/>
        </w:rPr>
        <w:t>FIRE DREAM</w:t>
      </w:r>
    </w:p>
    <w:p w:rsidR="007659E7" w:rsidRPr="009D70DF" w:rsidRDefault="007659E7" w:rsidP="009C7E35">
      <w:pPr>
        <w:spacing w:line="360" w:lineRule="auto"/>
        <w:ind w:firstLine="720"/>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Sâmbătă 3 octombrie 2015</w:t>
      </w:r>
    </w:p>
    <w:p w:rsidR="00FE1A33" w:rsidRPr="009D70DF" w:rsidRDefault="00FE1A33"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FE1A33" w:rsidRPr="009D70DF" w:rsidRDefault="00FE1A33"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 xml:space="preserve">Expoziție </w:t>
      </w:r>
      <w:r w:rsidRPr="009D70DF">
        <w:rPr>
          <w:rFonts w:ascii="Arial Narrow" w:hAnsi="Arial Narrow"/>
          <w:lang w:val="ro-RO"/>
        </w:rPr>
        <w:t>de desene ale copiilor despre Cetatea Oradea</w:t>
      </w:r>
    </w:p>
    <w:p w:rsidR="00FE1A33" w:rsidRPr="009D70DF" w:rsidRDefault="00FE1A33"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FE1A33" w:rsidRPr="009D70DF" w:rsidRDefault="00FE1A33"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FE1A33" w:rsidRPr="009D70DF" w:rsidRDefault="00FE1A33"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FE1A33" w:rsidRPr="009D70DF" w:rsidRDefault="00FE1A33"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sidR="005E682F">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8B3D1B" w:rsidRPr="009D70DF" w:rsidRDefault="008B3D1B" w:rsidP="009C7E35">
      <w:pPr>
        <w:spacing w:line="360" w:lineRule="auto"/>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Asociația Paladinii de Terra Medies și Grupul de reconstituire istorică Terra Ultrasilvana</w:t>
      </w:r>
      <w:r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8B3D1B" w:rsidRPr="009D70DF" w:rsidRDefault="008B3D1B"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Ateliere de artă medievală și renascentistă, ateliere de jocuri teatrale, ateliere de jonglerie cu poiuri, face painting, etc. alte surprize</w:t>
      </w:r>
      <w:r w:rsidR="008B3D1B" w:rsidRPr="009D70DF">
        <w:rPr>
          <w:rFonts w:ascii="Arial Narrow" w:hAnsi="Arial Narrow"/>
          <w:lang w:val="ro-RO"/>
        </w:rPr>
        <w:t xml:space="preserve"> realizate de </w:t>
      </w:r>
      <w:r w:rsidR="008B3D1B" w:rsidRPr="009D70DF">
        <w:rPr>
          <w:rFonts w:ascii="Arial Narrow" w:hAnsi="Arial Narrow"/>
          <w:b/>
          <w:lang w:val="ro-RO"/>
        </w:rPr>
        <w:t>Trupa Curtea Comedianților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Orăşelul Copiilor – Concurs de caricatură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Concurs de grafică şi caricatură pentru copii şi tineri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 </w:t>
      </w:r>
      <w:r w:rsidR="00950427" w:rsidRPr="009D70DF">
        <w:rPr>
          <w:rFonts w:ascii="Arial Narrow" w:hAnsi="Arial Narrow"/>
          <w:b/>
          <w:lang w:val="ro-RO"/>
        </w:rPr>
        <w:t>„</w:t>
      </w:r>
      <w:r w:rsidRPr="009D70DF">
        <w:rPr>
          <w:rFonts w:ascii="Arial Narrow" w:hAnsi="Arial Narrow"/>
          <w:b/>
          <w:lang w:val="ro-RO"/>
        </w:rPr>
        <w:t>BĂTRĂNEI SAU TINEREI</w:t>
      </w:r>
      <w:r w:rsidR="00950427" w:rsidRPr="009D70DF">
        <w:rPr>
          <w:rFonts w:ascii="Arial Narrow" w:hAnsi="Arial Narrow"/>
          <w:b/>
          <w:lang w:val="ro-RO"/>
        </w:rPr>
        <w:t>”</w:t>
      </w:r>
      <w:r w:rsidRPr="009D70DF">
        <w:rPr>
          <w:rFonts w:ascii="Arial Narrow" w:hAnsi="Arial Narrow"/>
          <w:lang w:val="ro-RO"/>
        </w:rPr>
        <w:t xml:space="preserve"> susținut de </w:t>
      </w:r>
      <w:r w:rsidRPr="009D70DF">
        <w:rPr>
          <w:rFonts w:ascii="Arial Narrow" w:hAnsi="Arial Narrow"/>
          <w:b/>
          <w:lang w:val="ro-RO"/>
        </w:rPr>
        <w:t>Compania de Teatru SKEPSIS Alba Iulia</w:t>
      </w:r>
      <w:r w:rsidR="00950427" w:rsidRPr="009D70DF">
        <w:rPr>
          <w:rFonts w:ascii="Arial Narrow" w:hAnsi="Arial Narrow"/>
          <w:b/>
          <w:lang w:val="ro-RO"/>
        </w:rPr>
        <w:t xml:space="preserve">, </w:t>
      </w:r>
      <w:r w:rsidR="00950427" w:rsidRPr="009D70DF">
        <w:rPr>
          <w:rFonts w:ascii="Arial Narrow" w:hAnsi="Arial Narrow"/>
          <w:lang w:val="ro-RO"/>
        </w:rPr>
        <w:t>în limba română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Oradea Sho</w:t>
      </w:r>
      <w:r w:rsidR="00950427" w:rsidRPr="009D70DF">
        <w:rPr>
          <w:rFonts w:ascii="Arial Narrow" w:hAnsi="Arial Narrow"/>
          <w:i/>
          <w:lang w:val="ro-RO"/>
        </w:rPr>
        <w:t>p</w:t>
      </w:r>
      <w:r w:rsidRPr="009D70DF">
        <w:rPr>
          <w:rFonts w:ascii="Arial Narrow" w:hAnsi="Arial Narrow"/>
          <w:i/>
          <w:lang w:val="ro-RO"/>
        </w:rPr>
        <w:t>ping City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12</w:t>
      </w:r>
      <w:r w:rsidRPr="009D70DF">
        <w:rPr>
          <w:rFonts w:ascii="Arial Narrow" w:hAnsi="Arial Narrow"/>
          <w:vertAlign w:val="superscript"/>
          <w:lang w:val="ro-RO"/>
        </w:rPr>
        <w:t>45</w:t>
      </w:r>
      <w:r w:rsidRPr="009D70DF">
        <w:rPr>
          <w:rFonts w:ascii="Arial Narrow" w:hAnsi="Arial Narrow"/>
          <w:lang w:val="ro-RO"/>
        </w:rPr>
        <w:t xml:space="preserve"> – Campionatul Internațional de Karate Open Bihor 2015, cu participarea sportivilor din 12 țări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Prezentare și demonstrație de acrobație hipică cu cai frizieni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7659E7" w:rsidRPr="009D70DF" w:rsidRDefault="007659E7" w:rsidP="009C7E35">
      <w:pPr>
        <w:spacing w:line="360" w:lineRule="auto"/>
        <w:ind w:firstLine="360"/>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română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w:t>
      </w:r>
      <w:r w:rsidR="00950427" w:rsidRPr="009D70DF">
        <w:rPr>
          <w:rFonts w:ascii="Arial Narrow" w:hAnsi="Arial Narrow"/>
          <w:lang w:val="ro-RO"/>
        </w:rPr>
        <w:t xml:space="preserve"> </w:t>
      </w:r>
      <w:r w:rsidR="00950427" w:rsidRPr="009D70DF">
        <w:rPr>
          <w:rFonts w:ascii="Arial Narrow" w:hAnsi="Arial Narrow"/>
          <w:b/>
          <w:lang w:val="ro-RO"/>
        </w:rPr>
        <w:t>„</w:t>
      </w:r>
      <w:r w:rsidRPr="009D70DF">
        <w:rPr>
          <w:rFonts w:ascii="Arial Narrow" w:hAnsi="Arial Narrow"/>
          <w:b/>
          <w:lang w:val="ro-RO"/>
        </w:rPr>
        <w:t>FARSELE DIN PIAȚĂ</w:t>
      </w:r>
      <w:r w:rsidR="00950427" w:rsidRPr="009D70DF">
        <w:rPr>
          <w:rFonts w:ascii="Arial Narrow" w:hAnsi="Arial Narrow"/>
          <w:b/>
          <w:lang w:val="ro-RO"/>
        </w:rPr>
        <w:t>”</w:t>
      </w:r>
      <w:r w:rsidRPr="009D70DF">
        <w:rPr>
          <w:rFonts w:ascii="Arial Narrow" w:hAnsi="Arial Narrow"/>
          <w:lang w:val="ro-RO"/>
        </w:rPr>
        <w:t xml:space="preserve"> susținut de </w:t>
      </w:r>
      <w:r w:rsidRPr="009D70DF">
        <w:rPr>
          <w:rFonts w:ascii="Arial Narrow" w:hAnsi="Arial Narrow"/>
          <w:b/>
          <w:lang w:val="ro-RO"/>
        </w:rPr>
        <w:t>Compania de Teatru SKEPSIS Alba Iulia</w:t>
      </w:r>
      <w:r w:rsidR="00950427" w:rsidRPr="009D70DF">
        <w:rPr>
          <w:rFonts w:ascii="Arial Narrow" w:hAnsi="Arial Narrow"/>
          <w:b/>
          <w:lang w:val="ro-RO"/>
        </w:rPr>
        <w:t xml:space="preserve">, </w:t>
      </w:r>
      <w:r w:rsidR="00950427" w:rsidRPr="009D70DF">
        <w:rPr>
          <w:rFonts w:ascii="Arial Narrow" w:hAnsi="Arial Narrow"/>
          <w:lang w:val="ro-RO"/>
        </w:rPr>
        <w:t>în limba română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BORDO SARKANY</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10</w:t>
      </w:r>
      <w:r w:rsidRPr="009D70DF">
        <w:rPr>
          <w:rFonts w:ascii="Arial Narrow" w:hAnsi="Arial Narrow"/>
          <w:lang w:val="ro-RO"/>
        </w:rPr>
        <w:t xml:space="preserve"> – Concert în aer liber susținut de </w:t>
      </w:r>
      <w:r w:rsidRPr="009D70DF">
        <w:rPr>
          <w:rFonts w:ascii="Arial Narrow" w:hAnsi="Arial Narrow"/>
          <w:b/>
          <w:lang w:val="ro-RO"/>
        </w:rPr>
        <w:t xml:space="preserve">MELAZ </w:t>
      </w:r>
      <w:r w:rsidR="00DF445B" w:rsidRPr="009D70DF">
        <w:rPr>
          <w:rFonts w:ascii="Arial Narrow" w:hAnsi="Arial Narrow"/>
          <w:b/>
          <w:lang w:val="ro-RO"/>
        </w:rPr>
        <w:t>&amp;</w:t>
      </w:r>
      <w:r w:rsidRPr="009D70DF">
        <w:rPr>
          <w:rFonts w:ascii="Arial Narrow" w:hAnsi="Arial Narrow"/>
          <w:b/>
          <w:lang w:val="ro-RO"/>
        </w:rPr>
        <w:t xml:space="preserve"> DAY DREAMERS</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30</w:t>
      </w:r>
      <w:r w:rsidRPr="009D70DF">
        <w:rPr>
          <w:rFonts w:ascii="Arial Narrow" w:hAnsi="Arial Narrow"/>
          <w:lang w:val="ro-RO"/>
        </w:rPr>
        <w:t xml:space="preserve"> – Spectacol de </w:t>
      </w:r>
      <w:r w:rsidRPr="009D70DF">
        <w:rPr>
          <w:rFonts w:ascii="Arial Narrow" w:hAnsi="Arial Narrow"/>
          <w:b/>
          <w:lang w:val="ro-RO"/>
        </w:rPr>
        <w:t>proiecție 3D</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50</w:t>
      </w:r>
      <w:r w:rsidRPr="009D70DF">
        <w:rPr>
          <w:rFonts w:ascii="Arial Narrow" w:hAnsi="Arial Narrow"/>
          <w:lang w:val="ro-RO"/>
        </w:rPr>
        <w:t xml:space="preserve"> – Concert în aer liber susţinut de </w:t>
      </w:r>
      <w:r w:rsidRPr="009D70DF">
        <w:rPr>
          <w:rFonts w:ascii="Arial Narrow" w:hAnsi="Arial Narrow"/>
          <w:b/>
          <w:lang w:val="ro-RO"/>
        </w:rPr>
        <w:t>PASĂREA ROCK SIMFONIC</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22</w:t>
      </w:r>
      <w:r w:rsidRPr="009D70DF">
        <w:rPr>
          <w:rFonts w:ascii="Arial Narrow" w:hAnsi="Arial Narrow"/>
          <w:vertAlign w:val="superscript"/>
          <w:lang w:val="ro-RO"/>
        </w:rPr>
        <w:t>30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9949EB">
        <w:rPr>
          <w:rFonts w:ascii="Arial Narrow" w:hAnsi="Arial Narrow"/>
          <w:b/>
          <w:lang w:val="ro-RO"/>
        </w:rPr>
        <w:t>FIRE DREAM</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Duminică 4 octombrie 2015</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Întrecere sportivă – Bazinul Olimpic Ioan Alexandrescu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Înot, pentru elevi ai unităţilor de învăţământ din municipiu</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Zona de curte lângă Biserica Romano Catolică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păpuși gigant cu personaje regale</w:t>
      </w:r>
    </w:p>
    <w:p w:rsidR="007D7077" w:rsidRPr="009D70DF" w:rsidRDefault="007D7077" w:rsidP="009C7E35">
      <w:pPr>
        <w:spacing w:line="360" w:lineRule="auto"/>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Asociația Paladinii de Terra Medies și Grupul de reconstituire istorică Terra Ultrasilvana</w:t>
      </w:r>
      <w:r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D7077" w:rsidRPr="009D70DF" w:rsidRDefault="007D707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D7077" w:rsidRPr="009D70DF" w:rsidRDefault="007D707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Ateliere de artă medievală și renascentistă, ateliere de jocuri teatrale, ateliere de jonglerie cu poiuri, face painting, etc. alte surprize realizate de </w:t>
      </w:r>
      <w:r w:rsidRPr="009D70DF">
        <w:rPr>
          <w:rFonts w:ascii="Arial Narrow" w:hAnsi="Arial Narrow"/>
          <w:b/>
          <w:lang w:val="ro-RO"/>
        </w:rPr>
        <w:t>Trupa Curtea Comedianților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Spectacol de teatru pentru copii </w:t>
      </w:r>
      <w:r w:rsidR="00E44459" w:rsidRPr="009D70DF">
        <w:rPr>
          <w:rFonts w:ascii="Arial Narrow" w:hAnsi="Arial Narrow"/>
          <w:b/>
          <w:lang w:val="ro-RO"/>
        </w:rPr>
        <w:t xml:space="preserve">„Fata babei și fata moșului” </w:t>
      </w:r>
      <w:r w:rsidRPr="009D70DF">
        <w:rPr>
          <w:rFonts w:ascii="Arial Narrow" w:hAnsi="Arial Narrow"/>
          <w:lang w:val="ro-RO"/>
        </w:rPr>
        <w:t xml:space="preserve">susținut de </w:t>
      </w:r>
      <w:r w:rsidRPr="009D70DF">
        <w:rPr>
          <w:rFonts w:ascii="Arial Narrow" w:hAnsi="Arial Narrow"/>
          <w:b/>
          <w:lang w:val="ro-RO"/>
        </w:rPr>
        <w:t>Compania de Teatru COMOARA CU POVEȘTI Oradea</w:t>
      </w:r>
      <w:r w:rsidR="00E44459" w:rsidRPr="009D70DF">
        <w:rPr>
          <w:rFonts w:ascii="Arial Narrow" w:hAnsi="Arial Narrow"/>
          <w:lang w:val="ro-RO"/>
        </w:rPr>
        <w:t xml:space="preserve"> (în limba română)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12</w:t>
      </w:r>
      <w:r w:rsidRPr="009D70DF">
        <w:rPr>
          <w:rFonts w:ascii="Arial Narrow" w:hAnsi="Arial Narrow"/>
          <w:vertAlign w:val="superscript"/>
          <w:lang w:val="ro-RO"/>
        </w:rPr>
        <w:t>30</w:t>
      </w:r>
      <w:r w:rsidRPr="009D70DF">
        <w:rPr>
          <w:rFonts w:ascii="Arial Narrow" w:hAnsi="Arial Narrow"/>
          <w:lang w:val="ro-RO"/>
        </w:rPr>
        <w:t xml:space="preserve"> – Concert de muzică medievală și renascentistă</w:t>
      </w:r>
      <w:r w:rsidR="00E44459" w:rsidRPr="009D70DF">
        <w:rPr>
          <w:rFonts w:ascii="Arial Narrow" w:hAnsi="Arial Narrow"/>
          <w:lang w:val="ro-RO"/>
        </w:rPr>
        <w:t>, cântece despre sfinți, iubiri și fapte cavalerești</w:t>
      </w:r>
      <w:r w:rsidRPr="009D70DF">
        <w:rPr>
          <w:rFonts w:ascii="Arial Narrow" w:hAnsi="Arial Narrow"/>
          <w:lang w:val="ro-RO"/>
        </w:rPr>
        <w:t xml:space="preserve"> </w:t>
      </w:r>
      <w:r w:rsidR="00E44459" w:rsidRPr="009D70DF">
        <w:rPr>
          <w:rFonts w:ascii="Arial Narrow" w:hAnsi="Arial Narrow"/>
          <w:b/>
          <w:lang w:val="ro-RO"/>
        </w:rPr>
        <w:t>PARS PEREGRINATIUM,</w:t>
      </w:r>
      <w:r w:rsidR="00E44459" w:rsidRPr="009D70DF">
        <w:rPr>
          <w:rFonts w:ascii="Arial Narrow" w:hAnsi="Arial Narrow"/>
          <w:lang w:val="ro-RO"/>
        </w:rPr>
        <w:t xml:space="preserve"> </w:t>
      </w:r>
      <w:r w:rsidRPr="009D70DF">
        <w:rPr>
          <w:rFonts w:ascii="Arial Narrow" w:hAnsi="Arial Narrow"/>
          <w:lang w:val="ro-RO"/>
        </w:rPr>
        <w:t xml:space="preserve">susținut de </w:t>
      </w:r>
      <w:r w:rsidRPr="009D70DF">
        <w:rPr>
          <w:rFonts w:ascii="Arial Narrow" w:hAnsi="Arial Narrow"/>
          <w:b/>
          <w:lang w:val="ro-RO"/>
        </w:rPr>
        <w:t>Trupa TRUVERII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15</w:t>
      </w:r>
      <w:r w:rsidRPr="009D70DF">
        <w:rPr>
          <w:rFonts w:ascii="Arial Narrow" w:hAnsi="Arial Narrow"/>
          <w:vertAlign w:val="superscript"/>
          <w:lang w:val="ro-RO"/>
        </w:rPr>
        <w:t>00</w:t>
      </w:r>
      <w:r w:rsidRPr="009D70DF">
        <w:rPr>
          <w:rFonts w:ascii="Arial Narrow" w:hAnsi="Arial Narrow"/>
          <w:lang w:val="ro-RO"/>
        </w:rPr>
        <w:t xml:space="preserve"> – Concert de muzică medievală și renascentistă </w:t>
      </w:r>
      <w:r w:rsidR="00E44459" w:rsidRPr="00ED77A6">
        <w:rPr>
          <w:rFonts w:ascii="Arial Narrow" w:hAnsi="Arial Narrow"/>
          <w:b/>
          <w:lang w:val="ro-RO"/>
        </w:rPr>
        <w:t>CANTAR E TROBAR</w:t>
      </w:r>
      <w:r w:rsidR="00E44459" w:rsidRPr="009D70DF">
        <w:rPr>
          <w:rFonts w:ascii="Arial Narrow" w:hAnsi="Arial Narrow"/>
          <w:lang w:val="ro-RO"/>
        </w:rPr>
        <w:t xml:space="preserve">, </w:t>
      </w:r>
      <w:r w:rsidRPr="009D70DF">
        <w:rPr>
          <w:rFonts w:ascii="Arial Narrow" w:hAnsi="Arial Narrow"/>
          <w:lang w:val="ro-RO"/>
        </w:rPr>
        <w:t xml:space="preserve">trubadurilor din secolele XIII – XVI susținut de </w:t>
      </w:r>
      <w:r w:rsidRPr="009D70DF">
        <w:rPr>
          <w:rFonts w:ascii="Arial Narrow" w:hAnsi="Arial Narrow"/>
          <w:b/>
          <w:lang w:val="ro-RO"/>
        </w:rPr>
        <w:t>Trupa TRUVERII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Platoul principal, în fața scenei</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Spectacolul demonstrativ de lupte medievale în cadrul unor scenete și legende medievale, lupte full contact în echipament medieval complet, cu lovituri reale în deplină siguranță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Prezentare și demonstrație de acrobație hipică cu cai frizieni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7659E7" w:rsidRPr="009D70DF" w:rsidRDefault="007659E7" w:rsidP="009C7E35">
      <w:pPr>
        <w:spacing w:line="360" w:lineRule="auto"/>
        <w:ind w:firstLine="360"/>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maghiară</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Spectacol de farse medievale și commedia dell arte </w:t>
      </w:r>
      <w:r w:rsidRPr="009D70DF">
        <w:rPr>
          <w:rFonts w:ascii="Arial Narrow" w:hAnsi="Arial Narrow"/>
          <w:b/>
          <w:lang w:val="ro-RO"/>
        </w:rPr>
        <w:t>FARSELE MAESTRULUI PIERRE PATHELIN</w:t>
      </w:r>
      <w:r w:rsidRPr="009D70DF">
        <w:rPr>
          <w:rFonts w:ascii="Arial Narrow" w:hAnsi="Arial Narrow"/>
          <w:lang w:val="ro-RO"/>
        </w:rPr>
        <w:t xml:space="preserve"> susținut de </w:t>
      </w:r>
      <w:r w:rsidRPr="009D70DF">
        <w:rPr>
          <w:rFonts w:ascii="Arial Narrow" w:hAnsi="Arial Narrow"/>
          <w:b/>
          <w:lang w:val="ro-RO"/>
        </w:rPr>
        <w:t>Compania de Teatru SKEPSIS Alba Iulia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Concert în aer liber susținut de </w:t>
      </w:r>
      <w:r w:rsidRPr="009D70DF">
        <w:rPr>
          <w:rFonts w:ascii="Arial Narrow" w:hAnsi="Arial Narrow"/>
          <w:b/>
          <w:lang w:val="ro-RO"/>
        </w:rPr>
        <w:t>BORDO SARKANY</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 xml:space="preserve">JOE BALOG </w:t>
      </w:r>
      <w:r w:rsidR="00DF445B" w:rsidRPr="009D70DF">
        <w:rPr>
          <w:rFonts w:ascii="Arial Narrow" w:hAnsi="Arial Narrow"/>
          <w:b/>
          <w:lang w:val="ro-RO"/>
        </w:rPr>
        <w:t>&amp;</w:t>
      </w:r>
      <w:r w:rsidRPr="009D70DF">
        <w:rPr>
          <w:rFonts w:ascii="Arial Narrow" w:hAnsi="Arial Narrow"/>
          <w:b/>
          <w:lang w:val="ro-RO"/>
        </w:rPr>
        <w:t xml:space="preserve"> JAZZTODAY</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O.N.E.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40</w:t>
      </w:r>
      <w:r w:rsidRPr="009D70DF">
        <w:rPr>
          <w:rFonts w:ascii="Arial Narrow" w:hAnsi="Arial Narrow"/>
          <w:lang w:val="ro-RO"/>
        </w:rPr>
        <w:t xml:space="preserve"> – Spectacol de </w:t>
      </w:r>
      <w:r w:rsidRPr="009D70DF">
        <w:rPr>
          <w:rFonts w:ascii="Arial Narrow" w:hAnsi="Arial Narrow"/>
          <w:b/>
          <w:lang w:val="ro-RO"/>
        </w:rPr>
        <w:t>proiecție 3D</w:t>
      </w:r>
      <w:bookmarkStart w:id="0" w:name="_GoBack"/>
      <w:bookmarkEnd w:id="0"/>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CRISTINA KISELEFF</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HARA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xml:space="preserve">- ora </w:t>
      </w:r>
      <w:r w:rsidR="00E44459" w:rsidRPr="009D70DF">
        <w:rPr>
          <w:rFonts w:ascii="Arial Narrow" w:hAnsi="Arial Narrow"/>
          <w:lang w:val="ro-RO"/>
        </w:rPr>
        <w:t>18</w:t>
      </w:r>
      <w:r w:rsidRPr="009D70DF">
        <w:rPr>
          <w:rFonts w:ascii="Arial Narrow" w:hAnsi="Arial Narrow"/>
          <w:vertAlign w:val="superscript"/>
          <w:lang w:val="ro-RO"/>
        </w:rPr>
        <w:t>30</w:t>
      </w:r>
      <w:r w:rsidRPr="009D70DF">
        <w:rPr>
          <w:rFonts w:ascii="Arial Narrow" w:hAnsi="Arial Narrow"/>
          <w:lang w:val="ro-RO"/>
        </w:rPr>
        <w:t xml:space="preserve"> – Spectacol de jonglerii cu focul, susținut de </w:t>
      </w:r>
      <w:r w:rsidRPr="009D70DF">
        <w:rPr>
          <w:rFonts w:ascii="Arial Narrow" w:hAnsi="Arial Narrow"/>
          <w:b/>
          <w:lang w:val="ro-RO"/>
        </w:rPr>
        <w:t xml:space="preserve">Trupa </w:t>
      </w:r>
      <w:r w:rsidR="009949EB">
        <w:rPr>
          <w:rFonts w:ascii="Arial Narrow" w:hAnsi="Arial Narrow"/>
          <w:b/>
          <w:lang w:val="ro-RO"/>
        </w:rPr>
        <w:t>FIRE DREAM</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Luni 5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lastRenderedPageBreak/>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Baza Sportivă Tineretului de la Liceul LPS Bihorul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Fotbal, pentru elevi ai unităţilor de învăţământ din municipiu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Spectacole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Spectacol de tradiţii folclorice interetnice susţinut de către elevi ai unităţilor de învăţământ din municipiu</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 xml:space="preserve">30 </w:t>
      </w:r>
      <w:r w:rsidRPr="009D70DF">
        <w:rPr>
          <w:rFonts w:ascii="Arial Narrow" w:hAnsi="Arial Narrow"/>
          <w:lang w:val="ro-RO"/>
        </w:rPr>
        <w:t>– Moment muzical coregrafic susținut de Ansamblul Folcloric Dacia</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18</w:t>
      </w:r>
      <w:r w:rsidRPr="009D70DF">
        <w:rPr>
          <w:rFonts w:ascii="Arial Narrow" w:hAnsi="Arial Narrow"/>
          <w:vertAlign w:val="superscript"/>
          <w:lang w:val="ro-RO"/>
        </w:rPr>
        <w:t xml:space="preserve">50 </w:t>
      </w:r>
      <w:r w:rsidRPr="009D70DF">
        <w:rPr>
          <w:rFonts w:ascii="Arial Narrow" w:hAnsi="Arial Narrow"/>
          <w:lang w:val="ro-RO"/>
        </w:rPr>
        <w:t xml:space="preserve">– Spectacol folcloric susținut de </w:t>
      </w:r>
      <w:r w:rsidRPr="009D70DF">
        <w:rPr>
          <w:rFonts w:ascii="Arial Narrow" w:hAnsi="Arial Narrow"/>
          <w:b/>
          <w:lang w:val="ro-RO"/>
        </w:rPr>
        <w:t>Grupul Vocal FLORILE BIHORULUI</w:t>
      </w:r>
      <w:r w:rsidRPr="009D70DF">
        <w:rPr>
          <w:rFonts w:ascii="Arial Narrow" w:hAnsi="Arial Narrow"/>
          <w:lang w:val="ro-RO"/>
        </w:rPr>
        <w:t xml:space="preserve"> aparținând de </w:t>
      </w:r>
      <w:r w:rsidRPr="009D70DF">
        <w:rPr>
          <w:rFonts w:ascii="Arial Narrow" w:hAnsi="Arial Narrow"/>
          <w:b/>
          <w:lang w:val="ro-RO"/>
        </w:rPr>
        <w:t>Palatul Copiilor și Elevilor Oradea</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Spectacol demonstrativ de dans modern, dans de societate, hip hop, majorete, show dance, gimnastică acrobatică, balet, etc. susținut de către cluburile </w:t>
      </w:r>
      <w:r w:rsidRPr="009D70DF">
        <w:rPr>
          <w:rFonts w:ascii="Arial Narrow" w:hAnsi="Arial Narrow"/>
          <w:b/>
          <w:lang w:val="ro-RO"/>
        </w:rPr>
        <w:t>FIT DANCE, EXCLUSIVE, MAJORETE MYSTIQUE, SUNSHINE, UNIQUE DANCE STUDIO, STELELE DANSULUI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Sala Florica Ungur – Concert cameral</w:t>
      </w:r>
      <w:r w:rsidRPr="009D70DF">
        <w:rPr>
          <w:rFonts w:ascii="Arial Narrow" w:hAnsi="Arial Narrow"/>
          <w:lang w:val="ro-RO"/>
        </w:rPr>
        <w:t xml:space="preserve"> (</w:t>
      </w:r>
      <w:r w:rsidRPr="009D70DF">
        <w:rPr>
          <w:rFonts w:ascii="Arial Narrow" w:hAnsi="Arial Narrow"/>
          <w:i/>
          <w:lang w:val="ro-RO"/>
        </w:rPr>
        <w:t>acces liber)</w:t>
      </w:r>
    </w:p>
    <w:p w:rsidR="007659E7" w:rsidRPr="009D70DF" w:rsidRDefault="007659E7" w:rsidP="009C7E35">
      <w:pPr>
        <w:spacing w:line="360" w:lineRule="auto"/>
        <w:ind w:firstLine="720"/>
        <w:jc w:val="both"/>
        <w:rPr>
          <w:rFonts w:ascii="Arial Narrow" w:hAnsi="Arial Narrow"/>
          <w:i/>
          <w:lang w:val="ro-RO"/>
        </w:rPr>
      </w:pPr>
      <w:r w:rsidRPr="009D70DF">
        <w:rPr>
          <w:rFonts w:ascii="Arial Narrow" w:hAnsi="Arial Narrow"/>
          <w:lang w:val="ro-RO"/>
        </w:rPr>
        <w:t>- ora 18</w:t>
      </w:r>
      <w:r w:rsidRPr="009D70DF">
        <w:rPr>
          <w:rFonts w:ascii="Arial Narrow" w:hAnsi="Arial Narrow"/>
          <w:vertAlign w:val="superscript"/>
          <w:lang w:val="ro-RO"/>
        </w:rPr>
        <w:t>00</w:t>
      </w:r>
      <w:r w:rsidRPr="009D70DF">
        <w:rPr>
          <w:rFonts w:ascii="Arial Narrow" w:hAnsi="Arial Narrow"/>
          <w:lang w:val="ro-RO"/>
        </w:rPr>
        <w:t xml:space="preserve"> – Concert cameral de sonete muzicale susținut de </w:t>
      </w:r>
      <w:r w:rsidRPr="009D70DF">
        <w:rPr>
          <w:rFonts w:ascii="Arial Narrow" w:hAnsi="Arial Narrow"/>
          <w:b/>
          <w:lang w:val="ro-RO"/>
        </w:rPr>
        <w:t xml:space="preserve">Rock Filarmonica </w:t>
      </w:r>
      <w:r w:rsidR="00934C58">
        <w:rPr>
          <w:rFonts w:ascii="Arial Narrow" w:hAnsi="Arial Narrow"/>
          <w:b/>
          <w:lang w:val="ro-RO"/>
        </w:rPr>
        <w:t>&amp;</w:t>
      </w:r>
      <w:r w:rsidRPr="009D70DF">
        <w:rPr>
          <w:rFonts w:ascii="Arial Narrow" w:hAnsi="Arial Narrow"/>
          <w:b/>
          <w:lang w:val="ro-RO"/>
        </w:rPr>
        <w:t xml:space="preserve"> Corul Voces</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Marţi 6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lastRenderedPageBreak/>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Baza Sportivă Tineretului de la Liceul LPS Bihorul (acces liber)</w:t>
      </w:r>
    </w:p>
    <w:p w:rsidR="007659E7" w:rsidRPr="009D70DF" w:rsidRDefault="007659E7" w:rsidP="009C7E35">
      <w:pPr>
        <w:spacing w:line="360" w:lineRule="auto"/>
        <w:ind w:firstLine="720"/>
        <w:jc w:val="both"/>
        <w:rPr>
          <w:rFonts w:ascii="Arial Narrow" w:hAnsi="Arial Narrow"/>
          <w:i/>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Fotbal, pentru elevi ai unităţilor de învăţământ din municipiu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Biserica Romano Catolică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Concert de muzică clasică de pian susţinut de </w:t>
      </w:r>
      <w:r w:rsidRPr="009D70DF">
        <w:rPr>
          <w:rFonts w:ascii="Arial Narrow" w:hAnsi="Arial Narrow"/>
          <w:b/>
          <w:lang w:val="ro-RO"/>
        </w:rPr>
        <w:t>THURZO ZOLTAN</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jc w:val="both"/>
        <w:rPr>
          <w:rFonts w:ascii="Arial Narrow" w:hAnsi="Arial Narrow"/>
          <w:b/>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Spectacol muzical coregrafic susţinut de </w:t>
      </w:r>
      <w:r w:rsidRPr="009D70DF">
        <w:rPr>
          <w:rFonts w:ascii="Arial Narrow" w:hAnsi="Arial Narrow"/>
          <w:b/>
          <w:lang w:val="ro-RO"/>
        </w:rPr>
        <w:t>DANA OPRESCU</w:t>
      </w:r>
      <w:r w:rsidRPr="009D70DF">
        <w:rPr>
          <w:rFonts w:ascii="Arial Narrow" w:hAnsi="Arial Narrow"/>
          <w:lang w:val="ro-RO"/>
        </w:rPr>
        <w:t xml:space="preserve"> alături de </w:t>
      </w:r>
      <w:r w:rsidRPr="009D70DF">
        <w:rPr>
          <w:rFonts w:ascii="Arial Narrow" w:hAnsi="Arial Narrow"/>
          <w:b/>
          <w:lang w:val="ro-RO"/>
        </w:rPr>
        <w:t>Grupul vocal LUSCYNIA</w:t>
      </w:r>
      <w:r w:rsidRPr="009D70DF">
        <w:rPr>
          <w:rFonts w:ascii="Arial Narrow" w:hAnsi="Arial Narrow"/>
          <w:lang w:val="ro-RO"/>
        </w:rPr>
        <w:t xml:space="preserve"> și </w:t>
      </w:r>
      <w:r w:rsidRPr="009D70DF">
        <w:rPr>
          <w:rFonts w:ascii="Arial Narrow" w:hAnsi="Arial Narrow"/>
          <w:b/>
          <w:lang w:val="ro-RO"/>
        </w:rPr>
        <w:t>Trupa de dans CALLIOPE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MONICA ANGHEL</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OVIDIU KOMORNYIK</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Miercuri 7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Premierea olimpicilor și a tinerilor sportivi orădeni (la scenă)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Premierea olimpicilor și a tinerilor sportivi orădeni din unitățile de învățământ din municipiu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ANAMARIA MIHAIES</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45</w:t>
      </w:r>
      <w:r w:rsidRPr="009D70DF">
        <w:rPr>
          <w:rFonts w:ascii="Arial Narrow" w:hAnsi="Arial Narrow"/>
          <w:lang w:val="ro-RO"/>
        </w:rPr>
        <w:t xml:space="preserve"> – Concert în aer liber susţinut de </w:t>
      </w:r>
      <w:r w:rsidRPr="009D70DF">
        <w:rPr>
          <w:rFonts w:ascii="Arial Narrow" w:hAnsi="Arial Narrow"/>
          <w:b/>
          <w:lang w:val="ro-RO"/>
        </w:rPr>
        <w:t>JESSIE BANEȘ</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ART GROUP</w:t>
      </w:r>
      <w:r w:rsidRPr="009D70DF">
        <w:rPr>
          <w:rFonts w:ascii="Arial Narrow" w:hAnsi="Arial Narrow"/>
          <w:lang w:val="ro-RO"/>
        </w:rPr>
        <w:t xml:space="preserve"> aparținând </w:t>
      </w:r>
      <w:r w:rsidRPr="009D70DF">
        <w:rPr>
          <w:rFonts w:ascii="Arial Narrow" w:hAnsi="Arial Narrow"/>
          <w:b/>
          <w:lang w:val="ro-RO"/>
        </w:rPr>
        <w:t>Școlii de Arte Francisc Hubic Oradea</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20</w:t>
      </w:r>
      <w:r w:rsidRPr="009D70DF">
        <w:rPr>
          <w:rFonts w:ascii="Arial Narrow" w:hAnsi="Arial Narrow"/>
          <w:vertAlign w:val="superscript"/>
          <w:lang w:val="ro-RO"/>
        </w:rPr>
        <w:t>20</w:t>
      </w:r>
      <w:r w:rsidRPr="009D70DF">
        <w:rPr>
          <w:rFonts w:ascii="Arial Narrow" w:hAnsi="Arial Narrow"/>
          <w:lang w:val="ro-RO"/>
        </w:rPr>
        <w:t xml:space="preserve"> – Concert în aer liber de muzică klezmer multicultural susținut de interpreții </w:t>
      </w:r>
      <w:r w:rsidRPr="009D70DF">
        <w:rPr>
          <w:rFonts w:ascii="Arial Narrow" w:hAnsi="Arial Narrow"/>
          <w:b/>
          <w:lang w:val="ro-RO"/>
        </w:rPr>
        <w:t>ARY NAGY SANDOR, RICHARD BALINT, ANDRIAN LOCOVEI, ALEXANDRU SUSZ, IOAN PANTEA, FLORIAN CHELU MADEVA, ALEXANDRINA CHELU, ALINA LEONTE, NAGY KALMAN</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susținut de </w:t>
      </w:r>
      <w:r w:rsidRPr="009D70DF">
        <w:rPr>
          <w:rFonts w:ascii="Arial Narrow" w:hAnsi="Arial Narrow"/>
          <w:b/>
          <w:lang w:val="ro-RO"/>
        </w:rPr>
        <w:t>LIRIA – ANCA CĂUȘ</w:t>
      </w:r>
      <w:r w:rsidRPr="009D70DF">
        <w:rPr>
          <w:rFonts w:ascii="Arial Narrow" w:hAnsi="Arial Narrow"/>
          <w:lang w:val="ro-RO"/>
        </w:rPr>
        <w:t xml:space="preserve"> (semifinalistă la concursul Românii au Talent 2013)</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RENATA TOLVAI</w:t>
      </w:r>
      <w:r w:rsidRPr="009D70DF">
        <w:rPr>
          <w:rFonts w:ascii="Arial Narrow" w:hAnsi="Arial Narrow"/>
          <w:lang w:val="ro-RO"/>
        </w:rPr>
        <w:t xml:space="preserve"> (căștigătoarea concursului Megastar Ungaria 2010)</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Joi 8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Parcul I. C. Brătianu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13</w:t>
      </w:r>
      <w:r w:rsidRPr="009D70DF">
        <w:rPr>
          <w:rFonts w:ascii="Arial Narrow" w:hAnsi="Arial Narrow"/>
          <w:vertAlign w:val="superscript"/>
          <w:lang w:val="ro-RO"/>
        </w:rPr>
        <w:t>00</w:t>
      </w:r>
      <w:r w:rsidRPr="009D70DF">
        <w:rPr>
          <w:rFonts w:ascii="Arial Narrow" w:hAnsi="Arial Narrow"/>
          <w:lang w:val="ro-RO"/>
        </w:rPr>
        <w:t xml:space="preserve"> – Cupa Toamna Orădeană 2015 la Streetball, pentru elevi ai unităţilor de învăţământ din municipiu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Concert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30</w:t>
      </w:r>
      <w:r w:rsidRPr="009D70DF">
        <w:rPr>
          <w:rFonts w:ascii="Arial Narrow" w:hAnsi="Arial Narrow"/>
          <w:lang w:val="ro-RO"/>
        </w:rPr>
        <w:t xml:space="preserve"> – Concert folcloric extraordinar, prezentat de </w:t>
      </w:r>
      <w:r w:rsidRPr="009D70DF">
        <w:rPr>
          <w:rFonts w:ascii="Arial Narrow" w:hAnsi="Arial Narrow"/>
          <w:b/>
          <w:lang w:val="ro-RO"/>
        </w:rPr>
        <w:t>IULIANA TUDOR</w:t>
      </w:r>
      <w:r w:rsidRPr="009D70DF">
        <w:rPr>
          <w:rFonts w:ascii="Arial Narrow" w:hAnsi="Arial Narrow"/>
          <w:lang w:val="ro-RO"/>
        </w:rPr>
        <w:t xml:space="preserve">, cu participarea soliștilor </w:t>
      </w:r>
      <w:r w:rsidRPr="009D70DF">
        <w:rPr>
          <w:rFonts w:ascii="Arial Narrow" w:hAnsi="Arial Narrow"/>
          <w:b/>
          <w:lang w:val="ro-RO"/>
        </w:rPr>
        <w:t xml:space="preserve">NICOLAE FURDUI IANCU, DINU IANCU SĂLĂJANU, CRISTIAN POMOHACI, DUMITRU FĂRCAȘ, FLORICA ZAHA, MARIA HAIDUC, NICOLETA VOICA, </w:t>
      </w:r>
      <w:r w:rsidR="00F45742">
        <w:rPr>
          <w:rFonts w:ascii="Arial Narrow" w:hAnsi="Arial Narrow"/>
          <w:b/>
          <w:lang w:val="ro-RO"/>
        </w:rPr>
        <w:t xml:space="preserve">MARIA SIDEA, </w:t>
      </w:r>
      <w:r w:rsidRPr="009D70DF">
        <w:rPr>
          <w:rFonts w:ascii="Arial Narrow" w:hAnsi="Arial Narrow"/>
          <w:b/>
          <w:lang w:val="ro-RO"/>
        </w:rPr>
        <w:t>FLORENTINA ȘI PETRE GIURGI, CRISTIAN FODOR, OVIDIU OLARI, FLORIN MARIS HINSU, IONEL BAN, ANTONELA FERCHE BUȚIU, ANSAMBLUL NUNTAȘII BIHORULUI</w:t>
      </w:r>
      <w:r w:rsidR="006C74CC">
        <w:rPr>
          <w:rFonts w:ascii="Arial Narrow" w:hAnsi="Arial Narrow"/>
          <w:b/>
          <w:lang w:val="ro-RO"/>
        </w:rPr>
        <w:t>, GRUPUL VOCAL LIOARA</w:t>
      </w:r>
      <w:r w:rsidRPr="009D70DF">
        <w:rPr>
          <w:rFonts w:ascii="Arial Narrow" w:hAnsi="Arial Narrow"/>
          <w:b/>
          <w:lang w:val="ro-RO"/>
        </w:rPr>
        <w:t xml:space="preserve"> ȘI ORCHESTRA RAPSODIA BIHOREANĂ</w:t>
      </w:r>
      <w:r w:rsidR="006C74CC">
        <w:rPr>
          <w:rFonts w:ascii="Arial Narrow" w:hAnsi="Arial Narrow"/>
          <w:b/>
          <w:lang w:val="ro-RO"/>
        </w:rPr>
        <w:t xml:space="preserve"> – diriijor LIVIU BUȚIU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Vineri 9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Parcul I. C. Brătianu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lastRenderedPageBreak/>
        <w:t>- ora 12</w:t>
      </w:r>
      <w:r w:rsidRPr="009D70DF">
        <w:rPr>
          <w:rFonts w:ascii="Arial Narrow" w:hAnsi="Arial Narrow"/>
          <w:vertAlign w:val="superscript"/>
          <w:lang w:val="ro-RO"/>
        </w:rPr>
        <w:t>00</w:t>
      </w:r>
      <w:r w:rsidRPr="009D70DF">
        <w:rPr>
          <w:rFonts w:ascii="Arial Narrow" w:hAnsi="Arial Narrow"/>
          <w:lang w:val="ro-RO"/>
        </w:rPr>
        <w:t xml:space="preserve"> – Cupa Toamna Orădeană 2015 la Cross, pentru elevi ai unităţilor de învăţământ din municipiu</w:t>
      </w:r>
    </w:p>
    <w:p w:rsidR="00DF445B" w:rsidRPr="009D70DF" w:rsidRDefault="00DF445B" w:rsidP="009C7E35">
      <w:pPr>
        <w:spacing w:line="360" w:lineRule="auto"/>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17</w:t>
      </w:r>
      <w:r w:rsidRPr="009D70DF">
        <w:rPr>
          <w:rFonts w:ascii="Arial Narrow" w:hAnsi="Arial Narrow"/>
          <w:vertAlign w:val="superscript"/>
          <w:lang w:val="ro-RO"/>
        </w:rPr>
        <w:t>00</w:t>
      </w:r>
      <w:r w:rsidRPr="009D70DF">
        <w:rPr>
          <w:rFonts w:ascii="Arial Narrow" w:hAnsi="Arial Narrow"/>
          <w:lang w:val="ro-RO"/>
        </w:rPr>
        <w:t xml:space="preserve"> – Ateliere de creație și animație pentru copii, organizate de către Direcția Județeană pentru Sport și Tineret Bihor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19</w:t>
      </w:r>
      <w:r w:rsidRPr="009D70DF">
        <w:rPr>
          <w:rFonts w:ascii="Arial Narrow" w:hAnsi="Arial Narrow"/>
          <w:vertAlign w:val="superscript"/>
          <w:lang w:val="ro-RO"/>
        </w:rPr>
        <w:t>30</w:t>
      </w:r>
      <w:r w:rsidRPr="009D70DF">
        <w:rPr>
          <w:rFonts w:ascii="Arial Narrow" w:hAnsi="Arial Narrow"/>
          <w:lang w:val="ro-RO"/>
        </w:rPr>
        <w:t xml:space="preserve"> – Activități de observație astronomică prin telescop în cadrul Săptămânii Mondiale a Spațiului Cosmic</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EM-STREET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50</w:t>
      </w:r>
      <w:r w:rsidRPr="009D70DF">
        <w:rPr>
          <w:rFonts w:ascii="Arial Narrow" w:hAnsi="Arial Narrow"/>
          <w:lang w:val="ro-RO"/>
        </w:rPr>
        <w:t xml:space="preserve"> – Concert în aer liber susţinut de </w:t>
      </w:r>
      <w:r w:rsidR="00DF445B" w:rsidRPr="009D70DF">
        <w:rPr>
          <w:rFonts w:ascii="Arial Narrow" w:hAnsi="Arial Narrow"/>
          <w:b/>
          <w:lang w:val="ro-RO"/>
        </w:rPr>
        <w:t xml:space="preserve">BANEȘ </w:t>
      </w:r>
      <w:r w:rsidRPr="009D70DF">
        <w:rPr>
          <w:rFonts w:ascii="Arial Narrow" w:hAnsi="Arial Narrow"/>
          <w:b/>
          <w:lang w:val="ro-RO"/>
        </w:rPr>
        <w:t>PARTY BAND</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10</w:t>
      </w:r>
      <w:r w:rsidRPr="009D70DF">
        <w:rPr>
          <w:rFonts w:ascii="Arial Narrow" w:hAnsi="Arial Narrow"/>
          <w:lang w:val="ro-RO"/>
        </w:rPr>
        <w:t xml:space="preserve"> – Concert în aer liber susţinut de </w:t>
      </w:r>
      <w:r w:rsidRPr="009D70DF">
        <w:rPr>
          <w:rFonts w:ascii="Arial Narrow" w:hAnsi="Arial Narrow"/>
          <w:b/>
          <w:lang w:val="ro-RO"/>
        </w:rPr>
        <w:t xml:space="preserve">RANDI </w:t>
      </w:r>
      <w:r w:rsidR="00DF445B" w:rsidRPr="009D70DF">
        <w:rPr>
          <w:rFonts w:ascii="Arial Narrow" w:hAnsi="Arial Narrow"/>
          <w:b/>
          <w:lang w:val="ro-RO"/>
        </w:rPr>
        <w:t>&amp;</w:t>
      </w:r>
      <w:r w:rsidRPr="009D70DF">
        <w:rPr>
          <w:rFonts w:ascii="Arial Narrow" w:hAnsi="Arial Narrow"/>
          <w:b/>
          <w:lang w:val="ro-RO"/>
        </w:rPr>
        <w:t xml:space="preserve"> JO</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 xml:space="preserve">HORIA BRENCIU </w:t>
      </w:r>
      <w:r w:rsidR="00DF445B" w:rsidRPr="009D70DF">
        <w:rPr>
          <w:rFonts w:ascii="Arial Narrow" w:hAnsi="Arial Narrow"/>
          <w:b/>
          <w:lang w:val="ro-RO"/>
        </w:rPr>
        <w:t>&amp;</w:t>
      </w:r>
      <w:r w:rsidRPr="009D70DF">
        <w:rPr>
          <w:rFonts w:ascii="Arial Narrow" w:hAnsi="Arial Narrow"/>
          <w:b/>
          <w:lang w:val="ro-RO"/>
        </w:rPr>
        <w:t xml:space="preserve"> HBO Orchestra</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Sâmbătă 10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Orășelul Copiilor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șah pentru elevi ai unităţilor de învăţământ din municipiu</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Parcul Cetăţii - intrarea dinspre Calea Clujului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Tir cu Arcul</w:t>
      </w:r>
    </w:p>
    <w:p w:rsidR="00DF445B" w:rsidRPr="009D70DF" w:rsidRDefault="00DF445B" w:rsidP="009C7E35">
      <w:pPr>
        <w:spacing w:line="360" w:lineRule="auto"/>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Ateliere de creație pentru copii, de divertisment și diverse concursuri, organizate de către Cercetașii României, Direcției Județene pentru Sport și Tineret Bihor, Inspectoratul Județean de Poliție Bihor, Helen Doron Early English, My Kids Baby Shop</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360724" w:rsidP="009C7E35">
      <w:pPr>
        <w:spacing w:line="360" w:lineRule="auto"/>
        <w:ind w:firstLine="360"/>
        <w:jc w:val="both"/>
        <w:rPr>
          <w:rFonts w:ascii="Arial Narrow" w:hAnsi="Arial Narrow"/>
          <w:i/>
          <w:lang w:val="ro-RO"/>
        </w:rPr>
      </w:pPr>
      <w:r>
        <w:rPr>
          <w:rFonts w:ascii="Arial Narrow" w:hAnsi="Arial Narrow"/>
          <w:i/>
          <w:lang w:val="ro-RO"/>
        </w:rPr>
        <w:t>Platoul din fața Casei de Cultură a Sindicatelor</w:t>
      </w:r>
      <w:r w:rsidR="007659E7" w:rsidRPr="009D70DF">
        <w:rPr>
          <w:rFonts w:ascii="Arial Narrow" w:hAnsi="Arial Narrow"/>
          <w:i/>
          <w:lang w:val="ro-RO"/>
        </w:rPr>
        <w:t xml:space="preserve"> – Concert în aer liber (la scenă)</w:t>
      </w:r>
    </w:p>
    <w:p w:rsidR="00360724" w:rsidRDefault="007659E7" w:rsidP="009C7E35">
      <w:pPr>
        <w:spacing w:line="360" w:lineRule="auto"/>
        <w:ind w:firstLine="720"/>
        <w:jc w:val="both"/>
        <w:rPr>
          <w:rFonts w:ascii="Arial Narrow" w:hAnsi="Arial Narrow"/>
          <w:b/>
          <w:lang w:val="ro-RO"/>
        </w:rPr>
      </w:pPr>
      <w:r w:rsidRPr="009D70DF">
        <w:rPr>
          <w:rFonts w:ascii="Arial Narrow" w:hAnsi="Arial Narrow"/>
          <w:lang w:val="ro-RO"/>
        </w:rPr>
        <w:lastRenderedPageBreak/>
        <w:t>- ora 16</w:t>
      </w:r>
      <w:r w:rsidRPr="009D70DF">
        <w:rPr>
          <w:rFonts w:ascii="Arial Narrow" w:hAnsi="Arial Narrow"/>
          <w:vertAlign w:val="superscript"/>
          <w:lang w:val="ro-RO"/>
        </w:rPr>
        <w:t>00</w:t>
      </w:r>
      <w:r w:rsidRPr="009D70DF">
        <w:rPr>
          <w:rFonts w:ascii="Arial Narrow" w:hAnsi="Arial Narrow"/>
          <w:lang w:val="ro-RO"/>
        </w:rPr>
        <w:t xml:space="preserve"> – Concert simfonic extraordinar </w:t>
      </w:r>
      <w:r w:rsidR="00360724">
        <w:rPr>
          <w:rFonts w:ascii="Arial Narrow" w:hAnsi="Arial Narrow"/>
          <w:lang w:val="ro-RO"/>
        </w:rPr>
        <w:t>belle epoque, sub îndrumarea</w:t>
      </w:r>
      <w:r w:rsidRPr="009D70DF">
        <w:rPr>
          <w:rFonts w:ascii="Arial Narrow" w:hAnsi="Arial Narrow"/>
          <w:b/>
          <w:lang w:val="ro-RO"/>
        </w:rPr>
        <w:t xml:space="preserve"> dirijor</w:t>
      </w:r>
      <w:r w:rsidR="00360724">
        <w:rPr>
          <w:rFonts w:ascii="Arial Narrow" w:hAnsi="Arial Narrow"/>
          <w:b/>
          <w:lang w:val="ro-RO"/>
        </w:rPr>
        <w:t>ului</w:t>
      </w:r>
      <w:r w:rsidRPr="009D70DF">
        <w:rPr>
          <w:rFonts w:ascii="Arial Narrow" w:hAnsi="Arial Narrow"/>
          <w:b/>
          <w:lang w:val="ro-RO"/>
        </w:rPr>
        <w:t xml:space="preserve"> Romeo Rîmbu</w:t>
      </w:r>
      <w:r w:rsidR="00360724">
        <w:rPr>
          <w:rFonts w:ascii="Arial Narrow" w:hAnsi="Arial Narrow"/>
          <w:b/>
          <w:lang w:val="ro-RO"/>
        </w:rPr>
        <w:t xml:space="preserve">, cu participarea soliștilor Florin Estefan, Gabriella Varvari, Remus Rîmbu, Cosmin Ifrim și a </w:t>
      </w:r>
      <w:r w:rsidR="00360724" w:rsidRPr="009D70DF">
        <w:rPr>
          <w:rFonts w:ascii="Arial Narrow" w:hAnsi="Arial Narrow"/>
          <w:b/>
          <w:lang w:val="ro-RO"/>
        </w:rPr>
        <w:t>Orchestr</w:t>
      </w:r>
      <w:r w:rsidR="00360724">
        <w:rPr>
          <w:rFonts w:ascii="Arial Narrow" w:hAnsi="Arial Narrow"/>
          <w:b/>
          <w:lang w:val="ro-RO"/>
        </w:rPr>
        <w:t xml:space="preserve">ei </w:t>
      </w:r>
      <w:r w:rsidR="00360724" w:rsidRPr="009D70DF">
        <w:rPr>
          <w:rFonts w:ascii="Arial Narrow" w:hAnsi="Arial Narrow"/>
          <w:b/>
          <w:lang w:val="ro-RO"/>
        </w:rPr>
        <w:t>Filarmonicii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Biserica Romano Catolică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Concert de muzică clasică de pian susţinut de </w:t>
      </w:r>
      <w:r w:rsidRPr="009D70DF">
        <w:rPr>
          <w:rFonts w:ascii="Arial Narrow" w:hAnsi="Arial Narrow"/>
          <w:b/>
          <w:lang w:val="ro-RO"/>
        </w:rPr>
        <w:t>THURZO ZOLTAN</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PIRAMIS</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20</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FAMELESS – TIBI ALBU</w:t>
      </w:r>
      <w:r w:rsidRPr="009D70DF">
        <w:rPr>
          <w:rFonts w:ascii="Arial Narrow" w:hAnsi="Arial Narrow"/>
          <w:lang w:val="ro-RO"/>
        </w:rPr>
        <w:t xml:space="preserve"> (câștigător Vocea României 2015)</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21</w:t>
      </w:r>
      <w:r w:rsidRPr="009D70DF">
        <w:rPr>
          <w:rFonts w:ascii="Arial Narrow" w:hAnsi="Arial Narrow"/>
          <w:vertAlign w:val="superscript"/>
          <w:lang w:val="ro-RO"/>
        </w:rPr>
        <w:t>30</w:t>
      </w:r>
      <w:r w:rsidRPr="009D70DF">
        <w:rPr>
          <w:rFonts w:ascii="Arial Narrow" w:hAnsi="Arial Narrow"/>
          <w:lang w:val="ro-RO"/>
        </w:rPr>
        <w:t xml:space="preserve"> – Concert în aer liber susţinut de </w:t>
      </w:r>
      <w:r w:rsidRPr="009D70DF">
        <w:rPr>
          <w:rFonts w:ascii="Arial Narrow" w:hAnsi="Arial Narrow"/>
          <w:b/>
          <w:lang w:val="ro-RO"/>
        </w:rPr>
        <w:t>VAMA</w:t>
      </w:r>
    </w:p>
    <w:p w:rsidR="007659E7" w:rsidRPr="009D70DF" w:rsidRDefault="007659E7" w:rsidP="009C7E35">
      <w:pPr>
        <w:spacing w:line="360" w:lineRule="auto"/>
        <w:jc w:val="both"/>
        <w:rPr>
          <w:rFonts w:ascii="Arial Narrow" w:hAnsi="Arial Narrow"/>
          <w:b/>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Duminică 11 octombrie 2015</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 xml:space="preserve">Expoziție </w:t>
      </w:r>
      <w:r w:rsidRPr="009D70DF">
        <w:rPr>
          <w:rFonts w:ascii="Arial Narrow" w:hAnsi="Arial Narrow"/>
          <w:lang w:val="ro-RO"/>
        </w:rPr>
        <w:t>de desene ale copiilor despre Cetatea Oradea</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C (sălile Galeriei de Artă)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„Oradea în Carte Poștală Veche”</w:t>
      </w:r>
    </w:p>
    <w:p w:rsidR="005E682F" w:rsidRPr="009D70DF" w:rsidRDefault="005E682F"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A (Sala cu Grifoni) (acces liber)</w:t>
      </w:r>
    </w:p>
    <w:p w:rsidR="005E682F" w:rsidRPr="009D70DF" w:rsidRDefault="005E682F" w:rsidP="009C7E35">
      <w:pPr>
        <w:spacing w:line="360" w:lineRule="auto"/>
        <w:ind w:firstLine="360"/>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w:t>
      </w:r>
      <w:r>
        <w:rPr>
          <w:rFonts w:ascii="Arial Narrow" w:hAnsi="Arial Narrow"/>
          <w:lang w:val="ro-RO"/>
        </w:rPr>
        <w:t>Expoziție</w:t>
      </w:r>
      <w:r w:rsidRPr="009D70DF">
        <w:rPr>
          <w:rFonts w:ascii="Arial Narrow" w:hAnsi="Arial Narrow"/>
          <w:lang w:val="ro-RO"/>
        </w:rPr>
        <w:t xml:space="preserve"> </w:t>
      </w:r>
      <w:r w:rsidRPr="009D70DF">
        <w:rPr>
          <w:rFonts w:ascii="Arial Narrow" w:hAnsi="Arial Narrow"/>
          <w:b/>
          <w:lang w:val="ro-RO"/>
        </w:rPr>
        <w:t>„Arheologia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Întrecere sportivă – Parcul Cetăţii - intrarea dinspre Calea Clujului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Cupa Toamna Orădeană 2015 la Tir cu Arcul</w:t>
      </w:r>
    </w:p>
    <w:p w:rsidR="00F76A19" w:rsidRPr="009D70DF" w:rsidRDefault="00F76A19" w:rsidP="009C7E35">
      <w:pPr>
        <w:spacing w:line="360" w:lineRule="auto"/>
        <w:ind w:firstLine="360"/>
        <w:jc w:val="both"/>
        <w:rPr>
          <w:rFonts w:ascii="Arial Narrow" w:hAnsi="Arial Narrow"/>
          <w:i/>
          <w:lang w:val="ro-RO"/>
        </w:rPr>
      </w:pPr>
      <w:r w:rsidRPr="009D70DF">
        <w:rPr>
          <w:rFonts w:ascii="Arial Narrow" w:hAnsi="Arial Narrow"/>
          <w:i/>
          <w:lang w:val="ro-RO"/>
        </w:rPr>
        <w:t>Cetatea Oradea – Deschiderea taberelor medievale și a atelierelor meșteșugărești (</w:t>
      </w:r>
      <w:r w:rsidRPr="009D70DF">
        <w:rPr>
          <w:rFonts w:ascii="Arial Narrow" w:hAnsi="Arial Narrow"/>
          <w:b/>
          <w:i/>
          <w:lang w:val="ro-RO"/>
        </w:rPr>
        <w:t>Cavalerii Cetăților Bârsei – Zărnești și Compania Draco Nigrus Cluj Napoca</w:t>
      </w:r>
      <w:r w:rsidRPr="009D70DF">
        <w:rPr>
          <w:rFonts w:ascii="Arial Narrow" w:hAnsi="Arial Narrow"/>
          <w:i/>
          <w:lang w:val="ro-RO"/>
        </w:rPr>
        <w:t>)</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00</w:t>
      </w:r>
      <w:r w:rsidRPr="009D70DF">
        <w:rPr>
          <w:rFonts w:ascii="Arial Narrow" w:hAnsi="Arial Narrow"/>
          <w:lang w:val="ro-RO"/>
        </w:rPr>
        <w:t xml:space="preserve"> – Expoziție de arme și armuri, prezentarea costumației, prezentarea de arme specifice perioadei medievale cu scurte lupte demonstrative, activități interactive cu publicul participant – inițierea în mânuirea armelor de luptă, lecții de duel, probe de îndemânare sub îndrumarea cavalerilor, alte surprize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10</w:t>
      </w:r>
      <w:r w:rsidRPr="009D70DF">
        <w:rPr>
          <w:rFonts w:ascii="Arial Narrow" w:hAnsi="Arial Narrow"/>
          <w:vertAlign w:val="superscript"/>
          <w:lang w:val="ro-RO"/>
        </w:rPr>
        <w:t>00</w:t>
      </w:r>
      <w:r w:rsidRPr="009D70DF">
        <w:rPr>
          <w:rFonts w:ascii="Arial Narrow" w:hAnsi="Arial Narrow"/>
          <w:lang w:val="ro-RO"/>
        </w:rPr>
        <w:t xml:space="preserve"> – Expoziție de obiecte meșteșugărești, prezentarea tehnicii de lucru și realizare a acestora, activități interactive cu publicul participant – inițierea în realizarea obiectelor meșteșugărești sub îndrumarea meșterilor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Spectacole de dansuri medievale și renascentiste, în interpretări și coregrafii proprii ale taberelor medievale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lastRenderedPageBreak/>
        <w:t>Cetatea Oradea – Zonele dedicate copiilor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11</w:t>
      </w:r>
      <w:r w:rsidRPr="009D70DF">
        <w:rPr>
          <w:rFonts w:ascii="Arial Narrow" w:hAnsi="Arial Narrow"/>
          <w:vertAlign w:val="superscript"/>
          <w:lang w:val="ro-RO"/>
        </w:rPr>
        <w:t>00</w:t>
      </w:r>
      <w:r w:rsidRPr="009D70DF">
        <w:rPr>
          <w:rFonts w:ascii="Arial Narrow" w:hAnsi="Arial Narrow"/>
          <w:lang w:val="ro-RO"/>
        </w:rPr>
        <w:t xml:space="preserve"> – Ateliere de creație pentru copii, de divertisment și diverse concursuri, organizate de către Cercetașii României, Direcției Județene pentru Sport și Tineret Bihor, Inspectoratul Județean de Poliție Bihor, Helen Doron Early English, My Kids Baby Shop</w:t>
      </w:r>
    </w:p>
    <w:p w:rsidR="007659E7" w:rsidRPr="009D70DF" w:rsidRDefault="007659E7" w:rsidP="009C7E35">
      <w:pPr>
        <w:spacing w:line="360" w:lineRule="auto"/>
        <w:ind w:firstLine="360"/>
        <w:jc w:val="both"/>
        <w:rPr>
          <w:rFonts w:ascii="Arial Narrow" w:hAnsi="Arial Narrow"/>
          <w:lang w:val="ro-RO"/>
        </w:rPr>
      </w:pPr>
      <w:r w:rsidRPr="009D70DF">
        <w:rPr>
          <w:rFonts w:ascii="Arial Narrow" w:hAnsi="Arial Narrow"/>
          <w:i/>
          <w:lang w:val="ro-RO"/>
        </w:rPr>
        <w:t>Alte activităţi – Turnul Primăriei Oradea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12</w:t>
      </w:r>
      <w:r w:rsidRPr="009D70DF">
        <w:rPr>
          <w:rFonts w:ascii="Arial Narrow" w:hAnsi="Arial Narrow"/>
          <w:vertAlign w:val="superscript"/>
          <w:lang w:val="ro-RO"/>
        </w:rPr>
        <w:t>30</w:t>
      </w:r>
      <w:r w:rsidRPr="009D70DF">
        <w:rPr>
          <w:rFonts w:ascii="Arial Narrow" w:hAnsi="Arial Narrow"/>
          <w:lang w:val="ro-RO"/>
        </w:rPr>
        <w:t xml:space="preserve"> – Acces gratuit în Turnul Primăriei</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10</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11</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Cetatea Oradea – Intrarea principală</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00</w:t>
      </w:r>
      <w:r w:rsidRPr="009D70DF">
        <w:rPr>
          <w:rFonts w:ascii="Arial Narrow" w:hAnsi="Arial Narrow"/>
          <w:lang w:val="ro-RO"/>
        </w:rPr>
        <w:t xml:space="preserve"> – Tur ghidat prin Cetatea Oradea (în limba maghiară, acces liber)</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16</w:t>
      </w:r>
      <w:r w:rsidRPr="009D70DF">
        <w:rPr>
          <w:rFonts w:ascii="Arial Narrow" w:hAnsi="Arial Narrow"/>
          <w:vertAlign w:val="superscript"/>
          <w:lang w:val="ro-RO"/>
        </w:rPr>
        <w:t>30</w:t>
      </w:r>
      <w:r w:rsidRPr="009D70DF">
        <w:rPr>
          <w:rFonts w:ascii="Arial Narrow" w:hAnsi="Arial Narrow"/>
          <w:lang w:val="ro-RO"/>
        </w:rPr>
        <w:t xml:space="preserve"> – Tur ghidat prin Cetatea Oradea (în limba română, acces liber)</w:t>
      </w:r>
    </w:p>
    <w:p w:rsidR="005F5AD4" w:rsidRPr="009D70DF" w:rsidRDefault="005F5AD4" w:rsidP="009C7E35">
      <w:pPr>
        <w:spacing w:line="360" w:lineRule="auto"/>
        <w:ind w:firstLine="360"/>
        <w:jc w:val="both"/>
        <w:rPr>
          <w:rFonts w:ascii="Arial Narrow" w:hAnsi="Arial Narrow"/>
          <w:i/>
          <w:lang w:val="ro-RO"/>
        </w:rPr>
      </w:pPr>
      <w:r w:rsidRPr="009D70DF">
        <w:rPr>
          <w:rFonts w:ascii="Arial Narrow" w:hAnsi="Arial Narrow"/>
          <w:i/>
          <w:lang w:val="ro-RO"/>
        </w:rPr>
        <w:t>Cetatea Oradea – Corp J (Sala Multifuncțională Grota Roșie) (acces liber)</w:t>
      </w:r>
    </w:p>
    <w:p w:rsidR="005F5AD4" w:rsidRPr="009D70DF" w:rsidRDefault="005F5AD4"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00</w:t>
      </w:r>
      <w:r w:rsidRPr="009D70DF">
        <w:rPr>
          <w:rFonts w:ascii="Arial Narrow" w:hAnsi="Arial Narrow"/>
          <w:lang w:val="ro-RO"/>
        </w:rPr>
        <w:t xml:space="preserve"> – Proiecție de film cu istoria Cetății Oradea, în limba română</w:t>
      </w:r>
    </w:p>
    <w:p w:rsidR="00DA5AFC" w:rsidRPr="009D70DF" w:rsidRDefault="00DA5AFC" w:rsidP="009C7E35">
      <w:pPr>
        <w:spacing w:line="360" w:lineRule="auto"/>
        <w:ind w:firstLine="360"/>
        <w:jc w:val="both"/>
        <w:rPr>
          <w:rFonts w:ascii="Arial Narrow" w:hAnsi="Arial Narrow"/>
          <w:i/>
          <w:lang w:val="ro-RO"/>
        </w:rPr>
      </w:pPr>
      <w:r w:rsidRPr="009D70DF">
        <w:rPr>
          <w:rFonts w:ascii="Arial Narrow" w:hAnsi="Arial Narrow"/>
          <w:i/>
          <w:lang w:val="ro-RO"/>
        </w:rPr>
        <w:t>Cetatea Oradea – Teatrul de Vară (acces liber)</w:t>
      </w:r>
    </w:p>
    <w:p w:rsidR="00DA5AFC" w:rsidRPr="009D70DF" w:rsidRDefault="00DA5AFC" w:rsidP="009C7E35">
      <w:pPr>
        <w:spacing w:line="360" w:lineRule="auto"/>
        <w:jc w:val="both"/>
        <w:rPr>
          <w:rFonts w:ascii="Arial Narrow" w:hAnsi="Arial Narrow"/>
          <w:lang w:val="ro-RO"/>
        </w:rPr>
      </w:pPr>
      <w:r w:rsidRPr="009D70DF">
        <w:rPr>
          <w:rFonts w:ascii="Arial Narrow" w:hAnsi="Arial Narrow"/>
          <w:lang w:val="ro-RO"/>
        </w:rPr>
        <w:tab/>
        <w:t>- ora 18</w:t>
      </w:r>
      <w:r w:rsidRPr="009D70DF">
        <w:rPr>
          <w:rFonts w:ascii="Arial Narrow" w:hAnsi="Arial Narrow"/>
          <w:vertAlign w:val="superscript"/>
          <w:lang w:val="ro-RO"/>
        </w:rPr>
        <w:t>00</w:t>
      </w:r>
      <w:r w:rsidRPr="009D70DF">
        <w:rPr>
          <w:rFonts w:ascii="Arial Narrow" w:hAnsi="Arial Narrow"/>
          <w:lang w:val="ro-RO"/>
        </w:rPr>
        <w:t xml:space="preserve"> – Spectacol de muzică și poezie </w:t>
      </w:r>
      <w:r w:rsidRPr="009D70DF">
        <w:rPr>
          <w:rFonts w:ascii="Arial Narrow" w:hAnsi="Arial Narrow"/>
          <w:b/>
          <w:lang w:val="ro-RO"/>
        </w:rPr>
        <w:t>„Incursiune în visare”</w:t>
      </w:r>
      <w:r w:rsidRPr="009D70DF">
        <w:rPr>
          <w:rFonts w:ascii="Arial Narrow" w:hAnsi="Arial Narrow"/>
          <w:lang w:val="ro-RO"/>
        </w:rPr>
        <w:t xml:space="preserve"> de și cu actorul Emil Sauciuc (Asociația Ecoart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Marșul Roz organizat de către AVON Cosmetics România</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17</w:t>
      </w:r>
      <w:r w:rsidRPr="009D70DF">
        <w:rPr>
          <w:rFonts w:ascii="Arial Narrow" w:hAnsi="Arial Narrow"/>
          <w:vertAlign w:val="superscript"/>
          <w:lang w:val="ro-RO"/>
        </w:rPr>
        <w:t>30</w:t>
      </w:r>
      <w:r w:rsidRPr="009D70DF">
        <w:rPr>
          <w:rFonts w:ascii="Arial Narrow" w:hAnsi="Arial Narrow"/>
          <w:lang w:val="ro-RO"/>
        </w:rPr>
        <w:t xml:space="preserve"> – Marș pentru promovarea sănătății și prevenirea cancerului la sân, pe traseul Strada Republicii (Pietonală) – Strada Iosif Vulcan – Parcul LibertățiiPodul Intelectualilor – Parcul 1 Decembrie – Cetatea Oradea </w:t>
      </w:r>
      <w:r w:rsidR="00507362" w:rsidRPr="009D70DF">
        <w:rPr>
          <w:rFonts w:ascii="Arial Narrow" w:hAnsi="Arial Narrow"/>
          <w:lang w:val="ro-RO"/>
        </w:rPr>
        <w:t>(intrarea se va face pe podul de lemn din spatele Catedralei Ortodoxe)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Retragerea cu torțe a cadrelor militare</w:t>
      </w:r>
    </w:p>
    <w:p w:rsidR="00507362" w:rsidRPr="009D70DF" w:rsidRDefault="007659E7" w:rsidP="009C7E35">
      <w:pPr>
        <w:spacing w:line="360" w:lineRule="auto"/>
        <w:ind w:firstLine="708"/>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30</w:t>
      </w:r>
      <w:r w:rsidRPr="009D70DF">
        <w:rPr>
          <w:rFonts w:ascii="Arial Narrow" w:hAnsi="Arial Narrow"/>
          <w:lang w:val="ro-RO"/>
        </w:rPr>
        <w:t xml:space="preserve"> – Retragerea cu torțe a</w:t>
      </w:r>
      <w:r w:rsidR="00507362" w:rsidRPr="009D70DF">
        <w:rPr>
          <w:rFonts w:ascii="Arial Narrow" w:hAnsi="Arial Narrow"/>
          <w:lang w:val="ro-RO"/>
        </w:rPr>
        <w:t xml:space="preserve"> cadrelor militare pe traseul Parcul Traian – Bd. Magheru – TurboGirație – Cetatea Oradea (intrarea se va face pe podul de lemn din spatele Catedralei Ortodoxe)</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Intrarea cu torțe în Cetatea Oradea a cadrelor militare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45</w:t>
      </w:r>
      <w:r w:rsidRPr="009D70DF">
        <w:rPr>
          <w:rFonts w:ascii="Arial Narrow" w:hAnsi="Arial Narrow"/>
          <w:lang w:val="ro-RO"/>
        </w:rPr>
        <w:t xml:space="preserve"> – Intrarea cu torțe a cadrelor militare și defilarea în incinta Cetății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 xml:space="preserve">Cetatea Oradea </w:t>
      </w:r>
      <w:r w:rsidRPr="009D70DF">
        <w:rPr>
          <w:rFonts w:ascii="Arial Narrow" w:hAnsi="Arial Narrow"/>
          <w:lang w:val="ro-RO"/>
        </w:rPr>
        <w:t xml:space="preserve">– </w:t>
      </w:r>
      <w:r w:rsidRPr="009D70DF">
        <w:rPr>
          <w:rFonts w:ascii="Arial Narrow" w:hAnsi="Arial Narrow"/>
          <w:i/>
          <w:lang w:val="ro-RO"/>
        </w:rPr>
        <w:t>Concert în aer liber (la scenă)</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BRIGITTA BALOG</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19</w:t>
      </w:r>
      <w:r w:rsidRPr="009D70DF">
        <w:rPr>
          <w:rFonts w:ascii="Arial Narrow" w:hAnsi="Arial Narrow"/>
          <w:vertAlign w:val="superscript"/>
          <w:lang w:val="ro-RO"/>
        </w:rPr>
        <w:t>45</w:t>
      </w:r>
      <w:r w:rsidRPr="009D70DF">
        <w:rPr>
          <w:rFonts w:ascii="Arial Narrow" w:hAnsi="Arial Narrow"/>
          <w:lang w:val="ro-RO"/>
        </w:rPr>
        <w:t xml:space="preserve"> – Intonarea Imnului de Stat al României de către cadrele militare participante la defilare și retragere cu torțe</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lastRenderedPageBreak/>
        <w:t>- ora 20</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FLY PROJECT</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21</w:t>
      </w:r>
      <w:r w:rsidRPr="009D70DF">
        <w:rPr>
          <w:rFonts w:ascii="Arial Narrow" w:hAnsi="Arial Narrow"/>
          <w:vertAlign w:val="superscript"/>
          <w:lang w:val="ro-RO"/>
        </w:rPr>
        <w:t>00</w:t>
      </w:r>
      <w:r w:rsidRPr="009D70DF">
        <w:rPr>
          <w:rFonts w:ascii="Arial Narrow" w:hAnsi="Arial Narrow"/>
          <w:lang w:val="ro-RO"/>
        </w:rPr>
        <w:t xml:space="preserve"> – Concert în aer liber susţinut de </w:t>
      </w:r>
      <w:r w:rsidRPr="009D70DF">
        <w:rPr>
          <w:rFonts w:ascii="Arial Narrow" w:hAnsi="Arial Narrow"/>
          <w:b/>
          <w:lang w:val="ro-RO"/>
        </w:rPr>
        <w:t xml:space="preserve">LOREDANA </w:t>
      </w:r>
      <w:r w:rsidR="00DF445B" w:rsidRPr="009D70DF">
        <w:rPr>
          <w:rFonts w:ascii="Arial Narrow" w:hAnsi="Arial Narrow"/>
          <w:b/>
          <w:lang w:val="ro-RO"/>
        </w:rPr>
        <w:t>&amp;</w:t>
      </w:r>
      <w:r w:rsidRPr="009D70DF">
        <w:rPr>
          <w:rFonts w:ascii="Arial Narrow" w:hAnsi="Arial Narrow"/>
          <w:b/>
          <w:lang w:val="ro-RO"/>
        </w:rPr>
        <w:t xml:space="preserve"> NADIR cu Orchestra AGURIDA</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22</w:t>
      </w:r>
      <w:r w:rsidRPr="009D70DF">
        <w:rPr>
          <w:rFonts w:ascii="Arial Narrow" w:hAnsi="Arial Narrow"/>
          <w:vertAlign w:val="superscript"/>
          <w:lang w:val="ro-RO"/>
        </w:rPr>
        <w:t>30</w:t>
      </w:r>
      <w:r w:rsidRPr="009D70DF">
        <w:rPr>
          <w:rFonts w:ascii="Arial Narrow" w:hAnsi="Arial Narrow"/>
          <w:lang w:val="ro-RO"/>
        </w:rPr>
        <w:t xml:space="preserve"> – Spectacol cu focuri de artificii şi efecte speciale</w:t>
      </w:r>
    </w:p>
    <w:p w:rsidR="007659E7" w:rsidRPr="009D70DF" w:rsidRDefault="007659E7" w:rsidP="009C7E35">
      <w:pPr>
        <w:spacing w:line="360" w:lineRule="auto"/>
        <w:jc w:val="both"/>
        <w:rPr>
          <w:rFonts w:ascii="Arial Narrow" w:hAnsi="Arial Narrow"/>
          <w:lang w:val="ro-RO"/>
        </w:rPr>
      </w:pPr>
      <w:r w:rsidRPr="009D70DF">
        <w:rPr>
          <w:rFonts w:ascii="Arial Narrow" w:hAnsi="Arial Narrow"/>
          <w:lang w:val="ro-RO"/>
        </w:rPr>
        <w:tab/>
        <w:t>- ora 22</w:t>
      </w:r>
      <w:r w:rsidRPr="009D70DF">
        <w:rPr>
          <w:rFonts w:ascii="Arial Narrow" w:hAnsi="Arial Narrow"/>
          <w:vertAlign w:val="superscript"/>
          <w:lang w:val="ro-RO"/>
        </w:rPr>
        <w:t>45</w:t>
      </w:r>
      <w:r w:rsidRPr="009D70DF">
        <w:rPr>
          <w:rFonts w:ascii="Arial Narrow" w:hAnsi="Arial Narrow"/>
          <w:lang w:val="ro-RO"/>
        </w:rPr>
        <w:t xml:space="preserve"> – Închiderea oficială a programului artistic al Toamnei Orădene 2015</w:t>
      </w:r>
    </w:p>
    <w:p w:rsidR="007659E7" w:rsidRPr="009D70DF" w:rsidRDefault="007659E7" w:rsidP="009C7E35">
      <w:pPr>
        <w:spacing w:line="360" w:lineRule="auto"/>
        <w:jc w:val="both"/>
        <w:rPr>
          <w:rFonts w:ascii="Arial Narrow" w:hAnsi="Arial Narrow"/>
          <w:lang w:val="ro-RO"/>
        </w:rPr>
      </w:pPr>
    </w:p>
    <w:p w:rsidR="007659E7" w:rsidRPr="009D70DF" w:rsidRDefault="007659E7" w:rsidP="009C7E35">
      <w:pPr>
        <w:spacing w:line="360" w:lineRule="auto"/>
        <w:jc w:val="both"/>
        <w:rPr>
          <w:rFonts w:ascii="Arial Narrow" w:hAnsi="Arial Narrow"/>
          <w:b/>
          <w:color w:val="C00000"/>
          <w:lang w:val="ro-RO"/>
        </w:rPr>
      </w:pPr>
      <w:r w:rsidRPr="009D70DF">
        <w:rPr>
          <w:rFonts w:ascii="Arial Narrow" w:hAnsi="Arial Narrow"/>
          <w:b/>
          <w:color w:val="C00000"/>
          <w:lang w:val="ro-RO"/>
        </w:rPr>
        <w:t>Luni 12 octombrie 2015 – ZIUA ORAȘULUI ORADEA</w:t>
      </w: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Alte activităţi – Grădina Zoologică Oradea (acces liber)</w:t>
      </w:r>
    </w:p>
    <w:p w:rsidR="007659E7" w:rsidRPr="009D70DF" w:rsidRDefault="007659E7" w:rsidP="009C7E35">
      <w:pPr>
        <w:spacing w:line="360" w:lineRule="auto"/>
        <w:ind w:firstLine="720"/>
        <w:jc w:val="both"/>
        <w:rPr>
          <w:rFonts w:ascii="Arial Narrow" w:hAnsi="Arial Narrow"/>
          <w:lang w:val="ro-RO"/>
        </w:rPr>
      </w:pPr>
      <w:r w:rsidRPr="009D70DF">
        <w:rPr>
          <w:rFonts w:ascii="Arial Narrow" w:hAnsi="Arial Narrow"/>
          <w:lang w:val="ro-RO"/>
        </w:rPr>
        <w:t>- ora 9</w:t>
      </w:r>
      <w:r w:rsidRPr="009D70DF">
        <w:rPr>
          <w:rFonts w:ascii="Arial Narrow" w:hAnsi="Arial Narrow"/>
          <w:vertAlign w:val="superscript"/>
          <w:lang w:val="ro-RO"/>
        </w:rPr>
        <w:t>00</w:t>
      </w:r>
      <w:r w:rsidRPr="009D70DF">
        <w:rPr>
          <w:rFonts w:ascii="Arial Narrow" w:hAnsi="Arial Narrow"/>
          <w:lang w:val="ro-RO"/>
        </w:rPr>
        <w:t xml:space="preserve"> – Acces gratuit la Grădina Zoologică</w:t>
      </w:r>
    </w:p>
    <w:p w:rsidR="005239B7" w:rsidRPr="009D70DF" w:rsidRDefault="005239B7" w:rsidP="009C7E35">
      <w:pPr>
        <w:spacing w:line="360" w:lineRule="auto"/>
        <w:ind w:firstLine="360"/>
        <w:jc w:val="both"/>
        <w:rPr>
          <w:rFonts w:ascii="Arial Narrow" w:hAnsi="Arial Narrow"/>
          <w:i/>
          <w:lang w:val="ro-RO"/>
        </w:rPr>
      </w:pPr>
    </w:p>
    <w:p w:rsidR="007659E7" w:rsidRPr="009D70DF" w:rsidRDefault="007659E7" w:rsidP="009C7E35">
      <w:pPr>
        <w:spacing w:line="360" w:lineRule="auto"/>
        <w:ind w:firstLine="360"/>
        <w:jc w:val="both"/>
        <w:rPr>
          <w:rFonts w:ascii="Arial Narrow" w:hAnsi="Arial Narrow"/>
          <w:i/>
          <w:lang w:val="ro-RO"/>
        </w:rPr>
      </w:pPr>
      <w:r w:rsidRPr="009D70DF">
        <w:rPr>
          <w:rFonts w:ascii="Arial Narrow" w:hAnsi="Arial Narrow"/>
          <w:i/>
          <w:lang w:val="ro-RO"/>
        </w:rPr>
        <w:t>Programul cu caracter oficial şi militar organizat pentru ziua de 12 octombrie 2015 – Ziua Oraşului Oradea – conform programului de mai jos:</w:t>
      </w:r>
    </w:p>
    <w:p w:rsidR="005239B7" w:rsidRPr="005239B7" w:rsidRDefault="005239B7" w:rsidP="009C7E35">
      <w:pPr>
        <w:spacing w:line="360" w:lineRule="auto"/>
        <w:ind w:firstLine="360"/>
        <w:jc w:val="both"/>
        <w:rPr>
          <w:rFonts w:ascii="Arial Narrow" w:hAnsi="Arial Narrow"/>
          <w:i/>
          <w:lang w:val="ro-RO"/>
        </w:rPr>
      </w:pP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600"/>
        <w:gridCol w:w="5112"/>
      </w:tblGrid>
      <w:tr w:rsidR="007659E7" w:rsidRPr="005239B7" w:rsidTr="007659E7">
        <w:tc>
          <w:tcPr>
            <w:tcW w:w="1008"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Ora</w:t>
            </w:r>
          </w:p>
        </w:tc>
        <w:tc>
          <w:tcPr>
            <w:tcW w:w="3600"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rsidP="009C7E35">
            <w:pPr>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Locaţia</w:t>
            </w:r>
          </w:p>
        </w:tc>
        <w:tc>
          <w:tcPr>
            <w:tcW w:w="5112"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7659E7" w:rsidRPr="005239B7" w:rsidRDefault="007659E7" w:rsidP="009C7E35">
            <w:pPr>
              <w:spacing w:line="360" w:lineRule="auto"/>
              <w:jc w:val="both"/>
              <w:rPr>
                <w:rFonts w:ascii="Arial Narrow" w:hAnsi="Arial Narrow"/>
                <w:b/>
                <w:sz w:val="20"/>
                <w:szCs w:val="20"/>
                <w:lang w:val="ro-RO"/>
              </w:rPr>
            </w:pPr>
            <w:r w:rsidRPr="005239B7">
              <w:rPr>
                <w:rFonts w:ascii="Arial Narrow" w:hAnsi="Arial Narrow"/>
                <w:b/>
                <w:sz w:val="20"/>
                <w:szCs w:val="20"/>
                <w:lang w:val="ro-RO"/>
              </w:rPr>
              <w:t>Programul zilei de 12 octombrie 2014 – Ziua Oraşului Oradea</w:t>
            </w:r>
          </w:p>
        </w:tc>
      </w:tr>
      <w:tr w:rsidR="007659E7" w:rsidRPr="005239B7" w:rsidTr="007659E7">
        <w:tc>
          <w:tcPr>
            <w:tcW w:w="1008"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11</w:t>
            </w:r>
            <w:r w:rsidRPr="005239B7">
              <w:rPr>
                <w:rFonts w:ascii="Arial Narrow" w:hAnsi="Arial Narrow"/>
                <w:b/>
                <w:sz w:val="20"/>
                <w:szCs w:val="20"/>
                <w:vertAlign w:val="superscript"/>
                <w:lang w:val="ro-RO"/>
              </w:rPr>
              <w:t>00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00</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Sala Traian Moşoiu din Primăria Oradea</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Şedinţa Festivă a Consiliului Local al municipiului Oradea</w:t>
            </w:r>
          </w:p>
        </w:tc>
      </w:tr>
      <w:tr w:rsidR="007659E7" w:rsidRPr="005239B7" w:rsidTr="007659E7">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Alocuţiune privind însemnătatea evenimentului, rostită de:</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primarul municipiului Oradea – Ilie Bolojan</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invitat al instituţiei – se va stabili</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Deplasarea oficialităţilor la Statuia Ostaşului Român din Parcul 1 Decembrie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00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10</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Statuia Ostaşului Român – Parcul 1 Decembrie</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Întâmpinarea oficialităţilor, prezentarea onorului, salutarea drapelului de luptă şi ocuparea locului în dispozitiv</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10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12</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TEDEUM oficiat de preotul militar al Garnizoanei Oradea</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20</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35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Alocuţiune privind însemnătatea evenimentului, rostită de:</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primarul municipiului Oradea – Ilie Bolojan</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35</w:t>
            </w:r>
            <w:r w:rsidRPr="005239B7">
              <w:rPr>
                <w:rFonts w:ascii="Arial Narrow" w:hAnsi="Arial Narrow"/>
                <w:b/>
                <w:sz w:val="20"/>
                <w:szCs w:val="20"/>
                <w:lang w:val="ro-RO"/>
              </w:rPr>
              <w:t xml:space="preserve"> – 12</w:t>
            </w:r>
            <w:r w:rsidRPr="005239B7">
              <w:rPr>
                <w:rFonts w:ascii="Arial Narrow" w:hAnsi="Arial Narrow"/>
                <w:b/>
                <w:sz w:val="20"/>
                <w:szCs w:val="20"/>
                <w:vertAlign w:val="superscript"/>
                <w:lang w:val="ro-RO"/>
              </w:rPr>
              <w:t>45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Recital susţinut de Corul Traian Moşoiu din Oradea</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12</w:t>
            </w:r>
            <w:r w:rsidRPr="005239B7">
              <w:rPr>
                <w:rFonts w:ascii="Arial Narrow" w:hAnsi="Arial Narrow"/>
                <w:b/>
                <w:sz w:val="20"/>
                <w:szCs w:val="20"/>
                <w:vertAlign w:val="superscript"/>
                <w:lang w:val="ro-RO"/>
              </w:rPr>
              <w:t>45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05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Statuia Ostaşului Român</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05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07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Realizarea dispozitivului de defilare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07</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Defilarea detaşamentului de onoare şi prezentarea onorului</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Deplasarea oficialităţilor la Casa Memorială Aurel Lazăr din str. Aurel Lazăr nr. 13</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10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12</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Casa Memorială Aurel Lazăr</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lastRenderedPageBreak/>
              <w:t>13</w:t>
            </w:r>
            <w:r w:rsidRPr="005239B7">
              <w:rPr>
                <w:rFonts w:ascii="Arial Narrow" w:hAnsi="Arial Narrow"/>
                <w:b/>
                <w:sz w:val="20"/>
                <w:szCs w:val="20"/>
                <w:vertAlign w:val="superscript"/>
                <w:lang w:val="ro-RO"/>
              </w:rPr>
              <w:t>12</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Placa Comemorativă de pe faţada Casei Memoriale Aurel Lazăr</w:t>
            </w:r>
          </w:p>
        </w:tc>
      </w:tr>
      <w:tr w:rsidR="007659E7" w:rsidRPr="005239B7" w:rsidTr="007659E7">
        <w:tc>
          <w:tcPr>
            <w:tcW w:w="9720" w:type="dxa"/>
            <w:gridSpan w:val="3"/>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Deplasarea oficialităţilor la Statuia Aurel Lazăr din Calea Republicii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25</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27</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ind w:right="-108"/>
              <w:jc w:val="both"/>
              <w:rPr>
                <w:rFonts w:ascii="Arial Narrow" w:hAnsi="Arial Narrow"/>
                <w:b/>
                <w:sz w:val="20"/>
                <w:szCs w:val="20"/>
                <w:lang w:val="ro-RO"/>
              </w:rPr>
            </w:pPr>
            <w:r w:rsidRPr="005239B7">
              <w:rPr>
                <w:rFonts w:ascii="Arial Narrow" w:hAnsi="Arial Narrow"/>
                <w:b/>
                <w:sz w:val="20"/>
                <w:szCs w:val="20"/>
                <w:lang w:val="ro-RO"/>
              </w:rPr>
              <w:t>Statuia Aurel Lazăr</w:t>
            </w: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Intonarea Imnului Naţional al României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27</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Alocuţiune privind personalitatea lui Aurel Lazăr, rostită de:</w:t>
            </w:r>
          </w:p>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 invitat al instituţiei – se va stabili</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40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Festivitatea depunerii de coroane, jerbe şi buchete de flori la Statuia Aurel Lazăr</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50</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Realizarea dispozitivului de defilare</w:t>
            </w:r>
          </w:p>
        </w:tc>
      </w:tr>
      <w:tr w:rsidR="007659E7" w:rsidRPr="005239B7" w:rsidTr="007659E7">
        <w:tc>
          <w:tcPr>
            <w:tcW w:w="1008" w:type="dxa"/>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tabs>
                <w:tab w:val="left" w:pos="790"/>
              </w:tabs>
              <w:spacing w:line="360" w:lineRule="auto"/>
              <w:jc w:val="both"/>
              <w:rPr>
                <w:rFonts w:ascii="Arial Narrow" w:hAnsi="Arial Narrow"/>
                <w:b/>
                <w:sz w:val="20"/>
                <w:szCs w:val="20"/>
                <w:lang w:val="ro-RO"/>
              </w:rPr>
            </w:pPr>
            <w:r w:rsidRPr="005239B7">
              <w:rPr>
                <w:rFonts w:ascii="Arial Narrow" w:hAnsi="Arial Narrow"/>
                <w:b/>
                <w:sz w:val="20"/>
                <w:szCs w:val="20"/>
                <w:lang w:val="ro-RO"/>
              </w:rPr>
              <w:t>13</w:t>
            </w:r>
            <w:r w:rsidRPr="005239B7">
              <w:rPr>
                <w:rFonts w:ascii="Arial Narrow" w:hAnsi="Arial Narrow"/>
                <w:b/>
                <w:sz w:val="20"/>
                <w:szCs w:val="20"/>
                <w:vertAlign w:val="superscript"/>
                <w:lang w:val="ro-RO"/>
              </w:rPr>
              <w:t>52</w:t>
            </w:r>
            <w:r w:rsidRPr="005239B7">
              <w:rPr>
                <w:rFonts w:ascii="Arial Narrow" w:hAnsi="Arial Narrow"/>
                <w:b/>
                <w:sz w:val="20"/>
                <w:szCs w:val="20"/>
                <w:lang w:val="ro-RO"/>
              </w:rPr>
              <w:t xml:space="preserve"> – 13</w:t>
            </w:r>
            <w:r w:rsidRPr="005239B7">
              <w:rPr>
                <w:rFonts w:ascii="Arial Narrow" w:hAnsi="Arial Narrow"/>
                <w:b/>
                <w:sz w:val="20"/>
                <w:szCs w:val="20"/>
                <w:vertAlign w:val="superscript"/>
                <w:lang w:val="ro-RO"/>
              </w:rPr>
              <w:t>55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59E7" w:rsidRPr="005239B7" w:rsidRDefault="007659E7" w:rsidP="009C7E35">
            <w:pPr>
              <w:spacing w:line="360" w:lineRule="auto"/>
              <w:jc w:val="both"/>
              <w:rPr>
                <w:rFonts w:ascii="Arial Narrow" w:hAnsi="Arial Narrow"/>
                <w:b/>
                <w:sz w:val="20"/>
                <w:szCs w:val="20"/>
                <w:lang w:val="ro-RO"/>
              </w:rPr>
            </w:pPr>
          </w:p>
        </w:tc>
        <w:tc>
          <w:tcPr>
            <w:tcW w:w="5112" w:type="dxa"/>
            <w:tcBorders>
              <w:top w:val="single" w:sz="4" w:space="0" w:color="auto"/>
              <w:left w:val="single" w:sz="4" w:space="0" w:color="auto"/>
              <w:bottom w:val="single" w:sz="4" w:space="0" w:color="auto"/>
              <w:right w:val="single" w:sz="4" w:space="0" w:color="auto"/>
            </w:tcBorders>
            <w:hideMark/>
          </w:tcPr>
          <w:p w:rsidR="007659E7" w:rsidRPr="005239B7" w:rsidRDefault="007659E7" w:rsidP="009C7E35">
            <w:pPr>
              <w:spacing w:line="360" w:lineRule="auto"/>
              <w:jc w:val="both"/>
              <w:rPr>
                <w:rFonts w:ascii="Arial Narrow" w:hAnsi="Arial Narrow"/>
                <w:sz w:val="20"/>
                <w:szCs w:val="20"/>
                <w:lang w:val="ro-RO"/>
              </w:rPr>
            </w:pPr>
            <w:r w:rsidRPr="005239B7">
              <w:rPr>
                <w:rFonts w:ascii="Arial Narrow" w:hAnsi="Arial Narrow"/>
                <w:sz w:val="20"/>
                <w:szCs w:val="20"/>
                <w:lang w:val="ro-RO"/>
              </w:rPr>
              <w:t>Defilarea detaşamentului de onoare şi prezentarea onorului</w:t>
            </w:r>
          </w:p>
        </w:tc>
      </w:tr>
    </w:tbl>
    <w:p w:rsidR="007659E7" w:rsidRPr="005239B7" w:rsidRDefault="007659E7" w:rsidP="009C7E35">
      <w:pPr>
        <w:pStyle w:val="NormalWeb"/>
        <w:spacing w:before="0" w:beforeAutospacing="0" w:after="0" w:afterAutospacing="0" w:line="360" w:lineRule="auto"/>
        <w:ind w:firstLine="360"/>
        <w:jc w:val="both"/>
        <w:rPr>
          <w:rFonts w:ascii="Arial Narrow" w:hAnsi="Arial Narrow" w:cs="Times New Roman"/>
          <w:sz w:val="24"/>
          <w:szCs w:val="24"/>
          <w:lang w:val="ro-RO"/>
        </w:rPr>
      </w:pPr>
    </w:p>
    <w:p w:rsidR="007659E7" w:rsidRPr="005239B7" w:rsidRDefault="007659E7" w:rsidP="009C7E35">
      <w:pPr>
        <w:pStyle w:val="NormalWeb"/>
        <w:spacing w:before="0" w:beforeAutospacing="0" w:after="0" w:afterAutospacing="0" w:line="360" w:lineRule="auto"/>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Toate evenimentele şi manifestările din cadrul Toamnei Orădene 201</w:t>
      </w:r>
      <w:r w:rsidR="005B00BB">
        <w:rPr>
          <w:rFonts w:ascii="Arial Narrow" w:hAnsi="Arial Narrow" w:cs="Times New Roman"/>
          <w:sz w:val="24"/>
          <w:szCs w:val="24"/>
          <w:lang w:val="ro-RO"/>
        </w:rPr>
        <w:t>5</w:t>
      </w:r>
      <w:r w:rsidRPr="005239B7">
        <w:rPr>
          <w:rFonts w:ascii="Arial Narrow" w:hAnsi="Arial Narrow" w:cs="Times New Roman"/>
          <w:sz w:val="24"/>
          <w:szCs w:val="24"/>
          <w:lang w:val="ro-RO"/>
        </w:rPr>
        <w:t xml:space="preserve"> sunt realizate  de către Primăria Municipiului Oradea, cu sprijinul următorilor sponsori și parteneri:</w:t>
      </w:r>
    </w:p>
    <w:p w:rsidR="007659E7" w:rsidRPr="005239B7" w:rsidRDefault="007659E7" w:rsidP="009C7E35">
      <w:pPr>
        <w:pStyle w:val="NormalWeb"/>
        <w:spacing w:before="0" w:beforeAutospacing="0" w:after="0" w:afterAutospacing="0" w:line="360" w:lineRule="auto"/>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Sponsor principal: KAUFLAND ROMÂNIA</w:t>
      </w:r>
    </w:p>
    <w:p w:rsidR="007659E7" w:rsidRPr="005239B7" w:rsidRDefault="007659E7" w:rsidP="009C7E35">
      <w:pPr>
        <w:pStyle w:val="NormalWeb"/>
        <w:spacing w:before="0" w:beforeAutospacing="0" w:after="0" w:afterAutospacing="0" w:line="360" w:lineRule="auto"/>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Sponsori: HEINEKEN ROMÂNIA, BCR, AVON, SELGROS</w:t>
      </w:r>
      <w:r w:rsidR="0043402B" w:rsidRPr="005239B7">
        <w:rPr>
          <w:rFonts w:ascii="Arial Narrow" w:hAnsi="Arial Narrow" w:cs="Times New Roman"/>
          <w:sz w:val="24"/>
          <w:szCs w:val="24"/>
          <w:lang w:val="ro-RO"/>
        </w:rPr>
        <w:t>, ARABESQUE</w:t>
      </w:r>
    </w:p>
    <w:p w:rsidR="007659E7" w:rsidRPr="005239B7" w:rsidRDefault="007659E7" w:rsidP="009C7E35">
      <w:pPr>
        <w:pStyle w:val="NormalWeb"/>
        <w:spacing w:before="0" w:beforeAutospacing="0" w:after="0" w:afterAutospacing="0" w:line="360" w:lineRule="auto"/>
        <w:ind w:firstLine="360"/>
        <w:jc w:val="both"/>
        <w:rPr>
          <w:rFonts w:ascii="Arial Narrow" w:hAnsi="Arial Narrow" w:cs="Times New Roman"/>
          <w:sz w:val="24"/>
          <w:szCs w:val="24"/>
          <w:lang w:val="ro-RO"/>
        </w:rPr>
      </w:pPr>
      <w:r w:rsidRPr="005239B7">
        <w:rPr>
          <w:rFonts w:ascii="Arial Narrow" w:hAnsi="Arial Narrow" w:cs="Times New Roman"/>
          <w:sz w:val="24"/>
          <w:szCs w:val="24"/>
          <w:lang w:val="ro-RO"/>
        </w:rPr>
        <w:t>Parteneri: Asociația pentru Promovarea Turi</w:t>
      </w:r>
      <w:r w:rsidR="005239B7">
        <w:rPr>
          <w:rFonts w:ascii="Arial Narrow" w:hAnsi="Arial Narrow" w:cs="Times New Roman"/>
          <w:sz w:val="24"/>
          <w:szCs w:val="24"/>
          <w:lang w:val="ro-RO"/>
        </w:rPr>
        <w:t>s</w:t>
      </w:r>
      <w:r w:rsidRPr="005239B7">
        <w:rPr>
          <w:rFonts w:ascii="Arial Narrow" w:hAnsi="Arial Narrow" w:cs="Times New Roman"/>
          <w:sz w:val="24"/>
          <w:szCs w:val="24"/>
          <w:lang w:val="ro-RO"/>
        </w:rPr>
        <w:t xml:space="preserve">mului Oradea, Administraţia Imobiliară Oradea, </w:t>
      </w:r>
      <w:r w:rsidR="0086247D" w:rsidRPr="005239B7">
        <w:rPr>
          <w:rFonts w:ascii="Arial Narrow" w:hAnsi="Arial Narrow" w:cs="Times New Roman"/>
          <w:sz w:val="24"/>
          <w:szCs w:val="24"/>
          <w:lang w:val="ro-RO"/>
        </w:rPr>
        <w:t>Oradea Transport Local</w:t>
      </w:r>
      <w:r w:rsidRPr="005239B7">
        <w:rPr>
          <w:rFonts w:ascii="Arial Narrow" w:hAnsi="Arial Narrow" w:cs="Times New Roman"/>
          <w:sz w:val="24"/>
          <w:szCs w:val="24"/>
          <w:lang w:val="ro-RO"/>
        </w:rPr>
        <w:t>, Administraţia Domeniului Public, Fundaţia de Protejare a Monumentelor Istorice din Judeţul Bihor, Inspectoratul Şcolar Judeţean Bihor, Direcţia Judeţeană pentru Sport şi Tineret Bihor, Asociaţia Judeţeană de Atletism / Fotbal / Baschet / Şah, Poliţia Locală Oradea, Inspectoratul Județean de Poliție Bihor, Inspectoratul Județean de Jandarmi Bihor, Inspectoratul pentru Situaţii de Urgenţă Crişana Bihor, Serviciul Judeţean de Ambulanţă Bihor, Garnizoana Oradea, Carrefour Market Oradea, mass media locală</w:t>
      </w:r>
      <w:r w:rsidR="00A56CDE">
        <w:rPr>
          <w:rFonts w:ascii="Arial Narrow" w:hAnsi="Arial Narrow" w:cs="Times New Roman"/>
          <w:sz w:val="24"/>
          <w:szCs w:val="24"/>
          <w:lang w:val="ro-RO"/>
        </w:rPr>
        <w:t xml:space="preserve"> (enumerare).</w:t>
      </w:r>
    </w:p>
    <w:p w:rsidR="0043402B" w:rsidRPr="00DE3397" w:rsidRDefault="0043402B" w:rsidP="009C7E35">
      <w:pPr>
        <w:spacing w:line="360" w:lineRule="auto"/>
        <w:jc w:val="both"/>
        <w:rPr>
          <w:rFonts w:ascii="Arial Narrow" w:hAnsi="Arial Narrow"/>
          <w:color w:val="FFFFFF" w:themeColor="background1"/>
          <w:lang w:val="ro-RO"/>
        </w:rPr>
      </w:pPr>
    </w:p>
    <w:p w:rsidR="005239B7" w:rsidRPr="00DE3397" w:rsidRDefault="005239B7" w:rsidP="009C7E35">
      <w:pPr>
        <w:spacing w:line="360" w:lineRule="auto"/>
        <w:jc w:val="both"/>
        <w:rPr>
          <w:rFonts w:ascii="Arial Narrow" w:hAnsi="Arial Narrow"/>
          <w:color w:val="FFFFFF" w:themeColor="background1"/>
          <w:lang w:val="ro-RO"/>
        </w:rPr>
      </w:pPr>
    </w:p>
    <w:p w:rsidR="007659E7" w:rsidRPr="00DE3397" w:rsidRDefault="007659E7" w:rsidP="009C7E35">
      <w:pPr>
        <w:spacing w:line="360" w:lineRule="auto"/>
        <w:ind w:firstLine="708"/>
        <w:jc w:val="both"/>
        <w:rPr>
          <w:rFonts w:ascii="Arial Narrow" w:hAnsi="Arial Narrow"/>
          <w:color w:val="FFFFFF" w:themeColor="background1"/>
          <w:lang w:val="ro-RO"/>
        </w:rPr>
      </w:pPr>
      <w:r w:rsidRPr="00DE3397">
        <w:rPr>
          <w:rFonts w:ascii="Arial Narrow" w:hAnsi="Arial Narrow"/>
          <w:color w:val="FFFFFF" w:themeColor="background1"/>
          <w:lang w:val="ro-RO"/>
        </w:rPr>
        <w:t>Administrator Public al municipiului Oradea</w:t>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t>Director executiv</w:t>
      </w:r>
    </w:p>
    <w:p w:rsidR="007659E7" w:rsidRPr="00DE3397" w:rsidRDefault="007659E7" w:rsidP="009C7E35">
      <w:pPr>
        <w:spacing w:line="360" w:lineRule="auto"/>
        <w:ind w:left="696" w:firstLine="720"/>
        <w:jc w:val="both"/>
        <w:rPr>
          <w:rFonts w:ascii="Arial Narrow" w:hAnsi="Arial Narrow"/>
          <w:color w:val="FFFFFF" w:themeColor="background1"/>
          <w:lang w:val="ro-RO"/>
        </w:rPr>
      </w:pPr>
      <w:r w:rsidRPr="00DE3397">
        <w:rPr>
          <w:rFonts w:ascii="Arial Narrow" w:hAnsi="Arial Narrow"/>
          <w:color w:val="FFFFFF" w:themeColor="background1"/>
          <w:lang w:val="ro-RO"/>
        </w:rPr>
        <w:t>Eduard Florea</w:t>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r>
      <w:r w:rsidRPr="00DE3397">
        <w:rPr>
          <w:rFonts w:ascii="Arial Narrow" w:hAnsi="Arial Narrow"/>
          <w:color w:val="FFFFFF" w:themeColor="background1"/>
          <w:lang w:val="ro-RO"/>
        </w:rPr>
        <w:tab/>
        <w:t xml:space="preserve">    Mircea Oaie</w:t>
      </w:r>
    </w:p>
    <w:p w:rsidR="00756C5D" w:rsidRPr="00DE3397" w:rsidRDefault="00756C5D" w:rsidP="009C7E35">
      <w:pPr>
        <w:spacing w:line="360" w:lineRule="auto"/>
        <w:ind w:firstLine="360"/>
        <w:jc w:val="both"/>
        <w:rPr>
          <w:rFonts w:ascii="Trebuchet MS" w:hAnsi="Trebuchet MS"/>
          <w:color w:val="FFFFFF" w:themeColor="background1"/>
        </w:rPr>
      </w:pPr>
    </w:p>
    <w:sectPr w:rsidR="00756C5D" w:rsidRPr="00DE3397" w:rsidSect="00756C5D">
      <w:headerReference w:type="default" r:id="rId7"/>
      <w:footerReference w:type="default" r:id="rId8"/>
      <w:pgSz w:w="11906" w:h="16838" w:code="9"/>
      <w:pgMar w:top="1417" w:right="991" w:bottom="1417" w:left="1417" w:header="0" w:footer="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BFA" w:rsidRDefault="00381BFA" w:rsidP="00756C5D">
      <w:r>
        <w:separator/>
      </w:r>
    </w:p>
  </w:endnote>
  <w:endnote w:type="continuationSeparator" w:id="0">
    <w:p w:rsidR="00381BFA" w:rsidRDefault="00381BFA" w:rsidP="0075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5D" w:rsidRPr="00756C5D" w:rsidRDefault="00756C5D" w:rsidP="00756C5D">
    <w:pPr>
      <w:pStyle w:val="Footer"/>
      <w:ind w:hanging="1417"/>
    </w:pPr>
    <w:r>
      <w:rPr>
        <w:noProof/>
        <w:lang w:val="en-US"/>
      </w:rPr>
      <w:drawing>
        <wp:inline distT="0" distB="0" distL="0" distR="0">
          <wp:extent cx="7675117" cy="111442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8422" cy="111635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BFA" w:rsidRDefault="00381BFA" w:rsidP="00756C5D">
      <w:r>
        <w:separator/>
      </w:r>
    </w:p>
  </w:footnote>
  <w:footnote w:type="continuationSeparator" w:id="0">
    <w:p w:rsidR="00381BFA" w:rsidRDefault="00381BFA" w:rsidP="00756C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5D" w:rsidRDefault="00756C5D" w:rsidP="00756C5D">
    <w:pPr>
      <w:pStyle w:val="Header"/>
      <w:ind w:left="-1417"/>
    </w:pPr>
    <w:r>
      <w:rPr>
        <w:noProof/>
        <w:lang w:val="en-US"/>
      </w:rPr>
      <w:drawing>
        <wp:inline distT="0" distB="0" distL="0" distR="0">
          <wp:extent cx="7562850" cy="1537245"/>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200" cy="157349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2"/>
  </w:compat>
  <w:rsids>
    <w:rsidRoot w:val="00756C5D"/>
    <w:rsid w:val="00057B6F"/>
    <w:rsid w:val="000628E7"/>
    <w:rsid w:val="000D1D4A"/>
    <w:rsid w:val="0011625E"/>
    <w:rsid w:val="00131F15"/>
    <w:rsid w:val="001B5A52"/>
    <w:rsid w:val="002056FD"/>
    <w:rsid w:val="00257725"/>
    <w:rsid w:val="00270F39"/>
    <w:rsid w:val="002C1285"/>
    <w:rsid w:val="00303184"/>
    <w:rsid w:val="003116C9"/>
    <w:rsid w:val="00351232"/>
    <w:rsid w:val="00360724"/>
    <w:rsid w:val="00381BFA"/>
    <w:rsid w:val="003B13D4"/>
    <w:rsid w:val="0043402B"/>
    <w:rsid w:val="004C021E"/>
    <w:rsid w:val="00507362"/>
    <w:rsid w:val="0051194D"/>
    <w:rsid w:val="005239B7"/>
    <w:rsid w:val="0057339D"/>
    <w:rsid w:val="005B00BB"/>
    <w:rsid w:val="005C759F"/>
    <w:rsid w:val="005E682F"/>
    <w:rsid w:val="005F5AD4"/>
    <w:rsid w:val="006457E4"/>
    <w:rsid w:val="006B4627"/>
    <w:rsid w:val="006C74CC"/>
    <w:rsid w:val="0070386D"/>
    <w:rsid w:val="00705013"/>
    <w:rsid w:val="00756C5D"/>
    <w:rsid w:val="00757620"/>
    <w:rsid w:val="007617B1"/>
    <w:rsid w:val="007659E7"/>
    <w:rsid w:val="0078793A"/>
    <w:rsid w:val="007D7077"/>
    <w:rsid w:val="00817933"/>
    <w:rsid w:val="0086247D"/>
    <w:rsid w:val="00894A32"/>
    <w:rsid w:val="008B3D1B"/>
    <w:rsid w:val="00934C58"/>
    <w:rsid w:val="00950427"/>
    <w:rsid w:val="0098102C"/>
    <w:rsid w:val="009949EB"/>
    <w:rsid w:val="009C7E35"/>
    <w:rsid w:val="009D70DF"/>
    <w:rsid w:val="00A1093D"/>
    <w:rsid w:val="00A34D34"/>
    <w:rsid w:val="00A56CDE"/>
    <w:rsid w:val="00AC17B7"/>
    <w:rsid w:val="00AC4687"/>
    <w:rsid w:val="00AC751E"/>
    <w:rsid w:val="00AD4785"/>
    <w:rsid w:val="00BB179E"/>
    <w:rsid w:val="00BB46BE"/>
    <w:rsid w:val="00C22335"/>
    <w:rsid w:val="00C7145B"/>
    <w:rsid w:val="00C86506"/>
    <w:rsid w:val="00D30A18"/>
    <w:rsid w:val="00D8480F"/>
    <w:rsid w:val="00DA2597"/>
    <w:rsid w:val="00DA5AFC"/>
    <w:rsid w:val="00DC04E8"/>
    <w:rsid w:val="00DE3397"/>
    <w:rsid w:val="00DF445B"/>
    <w:rsid w:val="00E44459"/>
    <w:rsid w:val="00E52BF5"/>
    <w:rsid w:val="00E80EB1"/>
    <w:rsid w:val="00EB1967"/>
    <w:rsid w:val="00EC68A4"/>
    <w:rsid w:val="00ED11AB"/>
    <w:rsid w:val="00ED77A6"/>
    <w:rsid w:val="00EE3E5C"/>
    <w:rsid w:val="00F04C71"/>
    <w:rsid w:val="00F057E6"/>
    <w:rsid w:val="00F336EA"/>
    <w:rsid w:val="00F45742"/>
    <w:rsid w:val="00F76A19"/>
    <w:rsid w:val="00FE1A33"/>
    <w:rsid w:val="00FE7D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C5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7659E7"/>
    <w:pPr>
      <w:keepNext/>
      <w:spacing w:before="240" w:after="60"/>
      <w:outlineLvl w:val="0"/>
    </w:pPr>
    <w:rPr>
      <w:rFonts w:ascii="Arial" w:hAnsi="Arial" w:cs="Arial"/>
      <w:b/>
      <w:bCs/>
      <w:kern w:val="32"/>
      <w:sz w:val="32"/>
      <w:szCs w:val="32"/>
    </w:rPr>
  </w:style>
  <w:style w:type="paragraph" w:styleId="Heading4">
    <w:name w:val="heading 4"/>
    <w:basedOn w:val="Normal"/>
    <w:link w:val="Heading4Char"/>
    <w:semiHidden/>
    <w:unhideWhenUsed/>
    <w:qFormat/>
    <w:rsid w:val="007659E7"/>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56C5D"/>
    <w:pPr>
      <w:tabs>
        <w:tab w:val="center" w:pos="4536"/>
        <w:tab w:val="right" w:pos="9072"/>
      </w:tabs>
    </w:pPr>
    <w:rPr>
      <w:rFonts w:asciiTheme="minorHAnsi" w:eastAsiaTheme="minorHAnsi" w:hAnsiTheme="minorHAnsi" w:cstheme="minorBidi"/>
      <w:sz w:val="22"/>
      <w:szCs w:val="22"/>
      <w:lang w:val="ro-RO"/>
    </w:rPr>
  </w:style>
  <w:style w:type="character" w:customStyle="1" w:styleId="HeaderChar">
    <w:name w:val="Header Char"/>
    <w:basedOn w:val="DefaultParagraphFont"/>
    <w:link w:val="Header"/>
    <w:rsid w:val="00756C5D"/>
  </w:style>
  <w:style w:type="paragraph" w:styleId="Footer">
    <w:name w:val="footer"/>
    <w:basedOn w:val="Normal"/>
    <w:link w:val="FooterChar"/>
    <w:unhideWhenUsed/>
    <w:rsid w:val="00756C5D"/>
    <w:pPr>
      <w:tabs>
        <w:tab w:val="center" w:pos="4536"/>
        <w:tab w:val="right" w:pos="9072"/>
      </w:tabs>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rsid w:val="00756C5D"/>
  </w:style>
  <w:style w:type="paragraph" w:styleId="ListParagraph">
    <w:name w:val="List Paragraph"/>
    <w:basedOn w:val="Normal"/>
    <w:uiPriority w:val="34"/>
    <w:qFormat/>
    <w:rsid w:val="00756C5D"/>
    <w:pPr>
      <w:ind w:left="720"/>
      <w:contextualSpacing/>
    </w:pPr>
  </w:style>
  <w:style w:type="paragraph" w:styleId="BalloonText">
    <w:name w:val="Balloon Text"/>
    <w:basedOn w:val="Normal"/>
    <w:link w:val="BalloonTextChar"/>
    <w:semiHidden/>
    <w:unhideWhenUsed/>
    <w:rsid w:val="00C86506"/>
    <w:rPr>
      <w:rFonts w:ascii="Tahoma" w:hAnsi="Tahoma" w:cs="Tahoma"/>
      <w:sz w:val="16"/>
      <w:szCs w:val="16"/>
    </w:rPr>
  </w:style>
  <w:style w:type="character" w:customStyle="1" w:styleId="BalloonTextChar">
    <w:name w:val="Balloon Text Char"/>
    <w:basedOn w:val="DefaultParagraphFont"/>
    <w:link w:val="BalloonText"/>
    <w:semiHidden/>
    <w:rsid w:val="00C86506"/>
    <w:rPr>
      <w:rFonts w:ascii="Tahoma" w:eastAsia="Times New Roman" w:hAnsi="Tahoma" w:cs="Tahoma"/>
      <w:sz w:val="16"/>
      <w:szCs w:val="16"/>
      <w:lang w:val="en-US"/>
    </w:rPr>
  </w:style>
  <w:style w:type="character" w:customStyle="1" w:styleId="Heading1Char">
    <w:name w:val="Heading 1 Char"/>
    <w:basedOn w:val="DefaultParagraphFont"/>
    <w:link w:val="Heading1"/>
    <w:rsid w:val="007659E7"/>
    <w:rPr>
      <w:rFonts w:ascii="Arial" w:eastAsia="Times New Roman" w:hAnsi="Arial" w:cs="Arial"/>
      <w:b/>
      <w:bCs/>
      <w:kern w:val="32"/>
      <w:sz w:val="32"/>
      <w:szCs w:val="32"/>
      <w:lang w:val="en-US"/>
    </w:rPr>
  </w:style>
  <w:style w:type="character" w:customStyle="1" w:styleId="Heading4Char">
    <w:name w:val="Heading 4 Char"/>
    <w:basedOn w:val="DefaultParagraphFont"/>
    <w:link w:val="Heading4"/>
    <w:semiHidden/>
    <w:rsid w:val="007659E7"/>
    <w:rPr>
      <w:rFonts w:ascii="Times New Roman" w:eastAsia="Times New Roman" w:hAnsi="Times New Roman" w:cs="Times New Roman"/>
      <w:b/>
      <w:bCs/>
      <w:sz w:val="24"/>
      <w:szCs w:val="24"/>
    </w:rPr>
  </w:style>
  <w:style w:type="paragraph" w:styleId="NormalWeb">
    <w:name w:val="Normal (Web)"/>
    <w:basedOn w:val="Normal"/>
    <w:semiHidden/>
    <w:unhideWhenUsed/>
    <w:rsid w:val="007659E7"/>
    <w:pPr>
      <w:spacing w:before="100" w:beforeAutospacing="1" w:after="100" w:afterAutospacing="1"/>
    </w:pPr>
    <w:rPr>
      <w:rFonts w:ascii="Arial" w:hAnsi="Arial" w:cs="Arial"/>
      <w:sz w:val="21"/>
      <w:szCs w:val="21"/>
    </w:rPr>
  </w:style>
  <w:style w:type="table" w:styleId="TableGrid">
    <w:name w:val="Table Grid"/>
    <w:basedOn w:val="TableNormal"/>
    <w:rsid w:val="007659E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74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16</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Mimi</cp:lastModifiedBy>
  <cp:revision>57</cp:revision>
  <dcterms:created xsi:type="dcterms:W3CDTF">2015-09-24T06:09:00Z</dcterms:created>
  <dcterms:modified xsi:type="dcterms:W3CDTF">2015-10-01T08:25:00Z</dcterms:modified>
</cp:coreProperties>
</file>